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bCs/>
          <w:color w:val="000000" w:themeColor="text1"/>
          <w:sz w:val="32"/>
          <w:szCs w:val="32"/>
          <w:lang w:val="en-US" w:eastAsia="zh-CN"/>
          <w14:textFill>
            <w14:solidFill>
              <w14:schemeClr w14:val="tx1"/>
            </w14:solidFill>
          </w14:textFill>
        </w:rPr>
      </w:pPr>
      <w:bookmarkStart w:id="9" w:name="_GoBack"/>
      <w:bookmarkEnd w:id="9"/>
      <w:r>
        <w:rPr>
          <w:rFonts w:hint="eastAsia" w:ascii="黑体" w:hAnsi="黑体" w:eastAsia="黑体" w:cs="黑体"/>
          <w:b/>
          <w:bCs/>
          <w:color w:val="000000" w:themeColor="text1"/>
          <w:sz w:val="32"/>
          <w:szCs w:val="32"/>
          <w:lang w:eastAsia="zh-CN"/>
          <w14:textFill>
            <w14:solidFill>
              <w14:schemeClr w14:val="tx1"/>
            </w14:solidFill>
          </w14:textFill>
        </w:rPr>
        <w:t>附件</w:t>
      </w:r>
      <w:r>
        <w:rPr>
          <w:rFonts w:hint="eastAsia" w:ascii="黑体" w:hAnsi="黑体" w:eastAsia="黑体" w:cs="黑体"/>
          <w:b/>
          <w:bCs/>
          <w:color w:val="000000" w:themeColor="text1"/>
          <w:sz w:val="32"/>
          <w:szCs w:val="32"/>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ascii="方正小标宋简体" w:eastAsia="方正小标宋简体"/>
          <w:b w:val="0"/>
          <w:bCs/>
          <w:color w:val="000000" w:themeColor="text1"/>
          <w:sz w:val="44"/>
          <w:szCs w:val="44"/>
          <w14:textFill>
            <w14:solidFill>
              <w14:schemeClr w14:val="tx1"/>
            </w14:solidFill>
          </w14:textFill>
        </w:rPr>
      </w:pPr>
      <w:r>
        <w:rPr>
          <w:rFonts w:hint="eastAsia" w:ascii="方正小标宋简体" w:eastAsia="方正小标宋简体"/>
          <w:b w:val="0"/>
          <w:bCs/>
          <w:color w:val="000000" w:themeColor="text1"/>
          <w:sz w:val="44"/>
          <w:szCs w:val="44"/>
          <w14:textFill>
            <w14:solidFill>
              <w14:schemeClr w14:val="tx1"/>
            </w14:solidFill>
          </w14:textFill>
        </w:rPr>
        <w:t>聊城职业技术学院</w:t>
      </w: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方正小标宋简体" w:eastAsia="方正小标宋简体"/>
          <w:b w:val="0"/>
          <w:bCs/>
          <w:color w:val="000000" w:themeColor="text1"/>
          <w:sz w:val="44"/>
          <w:szCs w:val="44"/>
          <w:lang w:eastAsia="zh-CN"/>
          <w14:textFill>
            <w14:solidFill>
              <w14:schemeClr w14:val="tx1"/>
            </w14:solidFill>
          </w14:textFill>
        </w:rPr>
      </w:pPr>
      <w:r>
        <w:rPr>
          <w:rFonts w:hint="eastAsia" w:ascii="方正小标宋简体" w:eastAsia="方正小标宋简体"/>
          <w:b w:val="0"/>
          <w:bCs/>
          <w:color w:val="000000" w:themeColor="text1"/>
          <w:sz w:val="44"/>
          <w:szCs w:val="44"/>
          <w14:textFill>
            <w14:solidFill>
              <w14:schemeClr w14:val="tx1"/>
            </w14:solidFill>
          </w14:textFill>
        </w:rPr>
        <w:t>国家奖学金和省政府奖学金实施办法</w:t>
      </w:r>
      <w:r>
        <w:rPr>
          <w:rFonts w:hint="eastAsia" w:ascii="方正小标宋简体" w:eastAsia="方正小标宋简体"/>
          <w:b w:val="0"/>
          <w:bCs/>
          <w:color w:val="000000" w:themeColor="text1"/>
          <w:sz w:val="44"/>
          <w:szCs w:val="44"/>
          <w:lang w:eastAsia="zh-CN"/>
          <w14:textFill>
            <w14:solidFill>
              <w14:schemeClr w14:val="tx1"/>
            </w14:solidFill>
          </w14:textFill>
        </w:rPr>
        <w:t>（</w:t>
      </w:r>
      <w:r>
        <w:rPr>
          <w:rFonts w:hint="eastAsia" w:ascii="方正小标宋简体" w:eastAsia="方正小标宋简体"/>
          <w:b w:val="0"/>
          <w:bCs/>
          <w:color w:val="000000" w:themeColor="text1"/>
          <w:sz w:val="44"/>
          <w:szCs w:val="44"/>
          <w:lang w:val="en-US" w:eastAsia="zh-CN"/>
          <w14:textFill>
            <w14:solidFill>
              <w14:schemeClr w14:val="tx1"/>
            </w14:solidFill>
          </w14:textFill>
        </w:rPr>
        <w:t>修订</w:t>
      </w:r>
      <w:r>
        <w:rPr>
          <w:rFonts w:hint="eastAsia" w:ascii="方正小标宋简体" w:eastAsia="方正小标宋简体"/>
          <w:b w:val="0"/>
          <w:bCs/>
          <w:color w:val="000000" w:themeColor="text1"/>
          <w:sz w:val="44"/>
          <w:szCs w:val="44"/>
          <w:lang w:eastAsia="zh-CN"/>
          <w14:textFill>
            <w14:solidFill>
              <w14:schemeClr w14:val="tx1"/>
            </w14:solidFill>
          </w14:textFill>
        </w:rPr>
        <w:t>）</w:t>
      </w:r>
    </w:p>
    <w:p>
      <w:pPr>
        <w:adjustRightInd w:val="0"/>
        <w:snapToGrid w:val="0"/>
        <w:spacing w:line="600" w:lineRule="exact"/>
        <w:jc w:val="center"/>
        <w:rPr>
          <w:rFonts w:hint="eastAsia" w:ascii="黑体" w:hAnsi="黑体" w:eastAsia="黑体"/>
          <w:b/>
          <w:color w:val="000000" w:themeColor="text1"/>
          <w:sz w:val="32"/>
          <w:szCs w:val="32"/>
          <w14:textFill>
            <w14:solidFill>
              <w14:schemeClr w14:val="tx1"/>
            </w14:solidFill>
          </w14:textFill>
        </w:rPr>
      </w:pPr>
    </w:p>
    <w:p>
      <w:pPr>
        <w:adjustRightInd w:val="0"/>
        <w:snapToGrid w:val="0"/>
        <w:spacing w:line="60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 xml:space="preserve">第一章 </w:t>
      </w:r>
      <w:r>
        <w:rPr>
          <w:rFonts w:hint="eastAsia" w:ascii="黑体" w:hAnsi="黑体" w:eastAsia="黑体"/>
          <w:color w:val="000000" w:themeColor="text1"/>
          <w:sz w:val="32"/>
          <w:szCs w:val="32"/>
          <w14:textFill>
            <w14:solidFill>
              <w14:schemeClr w14:val="tx1"/>
            </w14:solidFill>
          </w14:textFill>
        </w:rPr>
        <w:t xml:space="preserve"> </w:t>
      </w:r>
      <w:r>
        <w:rPr>
          <w:rFonts w:hint="eastAsia" w:ascii="黑体" w:hAnsi="黑体" w:eastAsia="黑体"/>
          <w:b/>
          <w:color w:val="000000" w:themeColor="text1"/>
          <w:sz w:val="32"/>
          <w:szCs w:val="32"/>
          <w14:textFill>
            <w14:solidFill>
              <w14:schemeClr w14:val="tx1"/>
            </w14:solidFill>
          </w14:textFill>
        </w:rPr>
        <w:t>总</w:t>
      </w:r>
      <w:r>
        <w:rPr>
          <w:rFonts w:hint="eastAsia" w:ascii="黑体" w:hAnsi="黑体" w:eastAsia="黑体"/>
          <w:b/>
          <w:color w:val="000000" w:themeColor="text1"/>
          <w:sz w:val="32"/>
          <w:szCs w:val="32"/>
          <w:lang w:val="en-US" w:eastAsia="zh-CN"/>
          <w14:textFill>
            <w14:solidFill>
              <w14:schemeClr w14:val="tx1"/>
            </w14:solidFill>
          </w14:textFill>
        </w:rPr>
        <w:t xml:space="preserve">  </w:t>
      </w:r>
      <w:r>
        <w:rPr>
          <w:rFonts w:hint="eastAsia" w:ascii="黑体" w:hAnsi="黑体" w:eastAsia="黑体"/>
          <w:b/>
          <w:color w:val="000000" w:themeColor="text1"/>
          <w:sz w:val="32"/>
          <w:szCs w:val="32"/>
          <w14:textFill>
            <w14:solidFill>
              <w14:schemeClr w14:val="tx1"/>
            </w14:solidFill>
          </w14:textFill>
        </w:rPr>
        <w:t>则</w:t>
      </w:r>
    </w:p>
    <w:p>
      <w:pPr>
        <w:adjustRightInd w:val="0"/>
        <w:snapToGrid w:val="0"/>
        <w:spacing w:line="600" w:lineRule="exact"/>
        <w:ind w:firstLine="643" w:firstLineChars="200"/>
        <w:rPr>
          <w:rFonts w:hint="eastAsia"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第一条</w:t>
      </w:r>
      <w:r>
        <w:rPr>
          <w:rFonts w:hint="eastAsia" w:ascii="仿宋_GB2312" w:eastAsia="仿宋_GB2312"/>
          <w:color w:val="000000" w:themeColor="text1"/>
          <w:sz w:val="32"/>
          <w:szCs w:val="32"/>
          <w14:textFill>
            <w14:solidFill>
              <w14:schemeClr w14:val="tx1"/>
            </w14:solidFill>
          </w14:textFill>
        </w:rPr>
        <w:t xml:space="preserve">  为加强对国家奖学金、省政府奖学金的科学评审和规范管理，激励广大学生勤奋学习、努力进取，在德、智、体、美、劳方面全面发展，根据《山东省本专科生国家奖学金和省政府奖学金实施细则》《山东省学生资助资金管理办法》</w:t>
      </w:r>
      <w:r>
        <w:rPr>
          <w:rFonts w:hint="eastAsia" w:ascii="仿宋_GB2312" w:eastAsia="仿宋_GB2312"/>
          <w:color w:val="000000" w:themeColor="text1"/>
          <w:sz w:val="32"/>
          <w:szCs w:val="32"/>
          <w:lang w:val="en-US" w:eastAsia="zh-CN"/>
          <w14:textFill>
            <w14:solidFill>
              <w14:schemeClr w14:val="tx1"/>
            </w14:solidFill>
          </w14:textFill>
        </w:rPr>
        <w:t>等</w:t>
      </w:r>
      <w:r>
        <w:rPr>
          <w:rFonts w:hint="eastAsia" w:ascii="仿宋_GB2312" w:eastAsia="仿宋_GB2312"/>
          <w:color w:val="000000" w:themeColor="text1"/>
          <w:sz w:val="32"/>
          <w:szCs w:val="32"/>
          <w14:textFill>
            <w14:solidFill>
              <w14:schemeClr w14:val="tx1"/>
            </w14:solidFill>
          </w14:textFill>
        </w:rPr>
        <w:t>文件精神，制定</w:t>
      </w:r>
      <w:r>
        <w:rPr>
          <w:rFonts w:hint="eastAsia" w:ascii="仿宋_GB2312" w:eastAsia="仿宋_GB2312"/>
          <w:color w:val="000000" w:themeColor="text1"/>
          <w:sz w:val="32"/>
          <w:szCs w:val="32"/>
          <w:lang w:val="en-US" w:eastAsia="zh-CN"/>
          <w14:textFill>
            <w14:solidFill>
              <w14:schemeClr w14:val="tx1"/>
            </w14:solidFill>
          </w14:textFill>
        </w:rPr>
        <w:t>本</w:t>
      </w:r>
      <w:r>
        <w:rPr>
          <w:rFonts w:hint="eastAsia" w:ascii="仿宋_GB2312" w:eastAsia="仿宋_GB2312"/>
          <w:color w:val="000000" w:themeColor="text1"/>
          <w:sz w:val="32"/>
          <w:szCs w:val="32"/>
          <w14:textFill>
            <w14:solidFill>
              <w14:schemeClr w14:val="tx1"/>
            </w14:solidFill>
          </w14:textFill>
        </w:rPr>
        <w:t>办法。</w:t>
      </w:r>
    </w:p>
    <w:p>
      <w:pPr>
        <w:adjustRightInd w:val="0"/>
        <w:snapToGrid w:val="0"/>
        <w:spacing w:line="600" w:lineRule="exact"/>
        <w:ind w:firstLine="643" w:firstLineChars="200"/>
        <w:rPr>
          <w:rFonts w:hint="eastAsia"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 xml:space="preserve">第二条 </w:t>
      </w:r>
      <w:r>
        <w:rPr>
          <w:rFonts w:hint="eastAsia" w:ascii="仿宋_GB2312" w:eastAsia="仿宋_GB2312"/>
          <w:color w:val="000000" w:themeColor="text1"/>
          <w:sz w:val="32"/>
          <w:szCs w:val="32"/>
          <w14:textFill>
            <w14:solidFill>
              <w14:schemeClr w14:val="tx1"/>
            </w14:solidFill>
          </w14:textFill>
        </w:rPr>
        <w:t xml:space="preserve"> 国家奖学金由中央政府出资设立，用于奖励我校二年级以上（含二年级）的全日制专科学生中特别优秀的学生。</w:t>
      </w:r>
    </w:p>
    <w:p>
      <w:pPr>
        <w:adjustRightInd w:val="0"/>
        <w:snapToGrid w:val="0"/>
        <w:spacing w:line="600" w:lineRule="exac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国家奖学金的奖励标准为每人每年8000元。</w:t>
      </w:r>
    </w:p>
    <w:p>
      <w:pPr>
        <w:adjustRightInd w:val="0"/>
        <w:snapToGrid w:val="0"/>
        <w:spacing w:line="60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第三条</w:t>
      </w:r>
      <w:r>
        <w:rPr>
          <w:rFonts w:hint="eastAsia" w:ascii="仿宋_GB2312" w:eastAsia="仿宋_GB2312"/>
          <w:color w:val="000000" w:themeColor="text1"/>
          <w:sz w:val="32"/>
          <w:szCs w:val="32"/>
          <w14:textFill>
            <w14:solidFill>
              <w14:schemeClr w14:val="tx1"/>
            </w14:solidFill>
          </w14:textFill>
        </w:rPr>
        <w:t xml:space="preserve">  省政府奖学金由山东省财政安排专项资金设立，用于奖励我校二年级以上（含二年级）的全日制专科学生中特别优秀的学生。省政府奖学金奖励标准为每人每年6000元。</w:t>
      </w:r>
    </w:p>
    <w:p>
      <w:pPr>
        <w:adjustRightInd w:val="0"/>
        <w:snapToGrid w:val="0"/>
        <w:spacing w:line="600" w:lineRule="exact"/>
        <w:jc w:val="center"/>
        <w:rPr>
          <w:rFonts w:hint="eastAsia" w:ascii="黑体" w:hAnsi="黑体" w:eastAsia="黑体"/>
          <w:b/>
          <w:bCs w:val="0"/>
          <w:color w:val="000000" w:themeColor="text1"/>
          <w:sz w:val="32"/>
          <w:szCs w:val="32"/>
          <w14:textFill>
            <w14:solidFill>
              <w14:schemeClr w14:val="tx1"/>
            </w14:solidFill>
          </w14:textFill>
        </w:rPr>
      </w:pPr>
      <w:r>
        <w:rPr>
          <w:rFonts w:hint="eastAsia" w:ascii="黑体" w:hAnsi="黑体" w:eastAsia="黑体"/>
          <w:b/>
          <w:bCs w:val="0"/>
          <w:color w:val="000000" w:themeColor="text1"/>
          <w:sz w:val="32"/>
          <w:szCs w:val="32"/>
          <w14:textFill>
            <w14:solidFill>
              <w14:schemeClr w14:val="tx1"/>
            </w14:solidFill>
          </w14:textFill>
        </w:rPr>
        <w:t>第二章</w:t>
      </w:r>
      <w:r>
        <w:rPr>
          <w:rFonts w:hint="eastAsia" w:ascii="黑体" w:hAnsi="黑体" w:eastAsia="黑体"/>
          <w:b/>
          <w:bCs w:val="0"/>
          <w:color w:val="000000" w:themeColor="text1"/>
          <w:sz w:val="32"/>
          <w:szCs w:val="32"/>
          <w:lang w:val="en-US" w:eastAsia="zh-CN"/>
          <w14:textFill>
            <w14:solidFill>
              <w14:schemeClr w14:val="tx1"/>
            </w14:solidFill>
          </w14:textFill>
        </w:rPr>
        <w:t xml:space="preserve">  </w:t>
      </w:r>
      <w:r>
        <w:rPr>
          <w:rFonts w:hint="eastAsia" w:ascii="黑体" w:hAnsi="黑体" w:eastAsia="黑体"/>
          <w:b/>
          <w:bCs w:val="0"/>
          <w:color w:val="000000" w:themeColor="text1"/>
          <w:sz w:val="32"/>
          <w:szCs w:val="32"/>
          <w14:textFill>
            <w14:solidFill>
              <w14:schemeClr w14:val="tx1"/>
            </w14:solidFill>
          </w14:textFill>
        </w:rPr>
        <w:t>评审条件</w:t>
      </w:r>
    </w:p>
    <w:p>
      <w:pPr>
        <w:adjustRightInd w:val="0"/>
        <w:snapToGrid w:val="0"/>
        <w:spacing w:line="600" w:lineRule="exact"/>
        <w:ind w:firstLine="643" w:firstLineChars="200"/>
        <w:rPr>
          <w:rFonts w:hint="eastAsia"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 xml:space="preserve">第四条  </w:t>
      </w:r>
      <w:r>
        <w:rPr>
          <w:rFonts w:hint="eastAsia" w:ascii="仿宋_GB2312" w:eastAsia="仿宋_GB2312"/>
          <w:color w:val="000000" w:themeColor="text1"/>
          <w:sz w:val="32"/>
          <w:szCs w:val="32"/>
          <w14:textFill>
            <w14:solidFill>
              <w14:schemeClr w14:val="tx1"/>
            </w14:solidFill>
          </w14:textFill>
        </w:rPr>
        <w:t>国家奖学金和省政府奖学金的基本申请条件：</w:t>
      </w:r>
    </w:p>
    <w:p>
      <w:pPr>
        <w:adjustRightInd w:val="0"/>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（一）具有中华人民共和国国籍;</w:t>
      </w:r>
    </w:p>
    <w:p>
      <w:pPr>
        <w:adjustRightInd w:val="0"/>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（二）热爱社会主义祖国，拥护中国共产党的领导;</w:t>
      </w:r>
    </w:p>
    <w:p>
      <w:pPr>
        <w:adjustRightInd w:val="0"/>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（三）遵守宪法和法律，遵守学校规章制度;</w:t>
      </w:r>
    </w:p>
    <w:p>
      <w:pPr>
        <w:adjustRightInd w:val="0"/>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（四）俭朴节约，诚实守信，道德品质优良;</w:t>
      </w:r>
    </w:p>
    <w:p>
      <w:pPr>
        <w:adjustRightInd w:val="0"/>
        <w:snapToGrid w:val="0"/>
        <w:spacing w:line="60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（五）在校期间学习成绩优异，社会实践、创新能力、综合素质等方面特别突出。</w:t>
      </w:r>
    </w:p>
    <w:p>
      <w:pPr>
        <w:adjustRightInd w:val="0"/>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在符合上述基本条件外，还应满足以下具体申请条件：</w:t>
      </w:r>
    </w:p>
    <w:p>
      <w:pPr>
        <w:adjustRightInd w:val="0"/>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（一）年级要求：在校生中二年级及以上年级专科学生可以申请国家和省政府奖学金。特殊学制的学生，根据当年所修课程层次确定参与相应学段的奖学金评定，原则上从入学第六年开始不再具备申请资格。</w:t>
      </w:r>
    </w:p>
    <w:p>
      <w:pPr>
        <w:adjustRightInd w:val="0"/>
        <w:snapToGrid w:val="0"/>
        <w:spacing w:line="60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成绩要求：学习成绩排名与综合考评成绩排名均位于前10%（含10%），可以申请国家奖学金；学习成绩排名与综合考评成绩排名均位于前15%（含15%），可以申请省政府奖学金。没有不及格科目。学习成绩与综合考评成绩应在同一范围内进行排名，排名范围必须按专业或年级排名。</w:t>
      </w:r>
    </w:p>
    <w:p>
      <w:pPr>
        <w:adjustRightInd w:val="0"/>
        <w:snapToGrid w:val="0"/>
        <w:spacing w:line="60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在道德风尚、学术研究、学科竞赛、创新发明、社会实践、 社会工作、体育竞赛、文艺展演等某一方面表现非常突出的学生,</w:t>
      </w:r>
      <w:r>
        <w:rPr>
          <w:rFonts w:hint="eastAsia"/>
          <w:color w:val="000000" w:themeColor="text1"/>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学习成绩排名和综合考评成绩排名可放宽至30%（含30%），同时需要提交详细的证明材料。证明材料须由学校审核后加盖学校公章。</w:t>
      </w:r>
    </w:p>
    <w:p>
      <w:pPr>
        <w:pStyle w:val="14"/>
        <w:adjustRightInd w:val="0"/>
        <w:snapToGrid w:val="0"/>
        <w:spacing w:line="600" w:lineRule="exact"/>
        <w:rPr>
          <w:rFonts w:hint="eastAsia" w:ascii="仿宋_GB2312" w:hAnsi="Calibri" w:eastAsia="仿宋_GB2312" w:cs="Times New Roman"/>
          <w:color w:val="000000" w:themeColor="text1"/>
          <w:sz w:val="32"/>
          <w:szCs w:val="32"/>
          <w:lang w:val="en-US" w:eastAsia="zh-CN" w:bidi="ar-SA"/>
          <w14:textFill>
            <w14:solidFill>
              <w14:schemeClr w14:val="tx1"/>
            </w14:solidFill>
          </w14:textFill>
        </w:rPr>
      </w:pPr>
      <w:r>
        <w:rPr>
          <w:rFonts w:hint="eastAsia" w:ascii="仿宋_GB2312" w:hAnsi="Calibri" w:eastAsia="仿宋_GB2312" w:cs="Times New Roman"/>
          <w:color w:val="000000" w:themeColor="text1"/>
          <w:sz w:val="32"/>
          <w:szCs w:val="32"/>
          <w:lang w:val="zh-CN" w:eastAsia="zh-CN" w:bidi="ar-SA"/>
          <w14:textFill>
            <w14:solidFill>
              <w14:schemeClr w14:val="tx1"/>
            </w14:solidFill>
          </w14:textFill>
        </w:rPr>
        <w:t>“表</w:t>
      </w:r>
      <w:r>
        <w:rPr>
          <w:rFonts w:hint="eastAsia" w:ascii="仿宋_GB2312" w:hAnsi="Calibri" w:eastAsia="仿宋_GB2312" w:cs="Times New Roman"/>
          <w:color w:val="000000" w:themeColor="text1"/>
          <w:sz w:val="32"/>
          <w:szCs w:val="32"/>
          <w:lang w:val="en-US" w:eastAsia="zh-CN" w:bidi="ar-SA"/>
          <w14:textFill>
            <w14:solidFill>
              <w14:schemeClr w14:val="tx1"/>
            </w14:solidFill>
          </w14:textFill>
        </w:rPr>
        <w:t>现非常突出”主要是指：</w:t>
      </w:r>
    </w:p>
    <w:p>
      <w:pPr>
        <w:pStyle w:val="14"/>
        <w:tabs>
          <w:tab w:val="left" w:pos="1097"/>
        </w:tabs>
        <w:adjustRightInd w:val="0"/>
        <w:snapToGrid w:val="0"/>
        <w:spacing w:line="600" w:lineRule="exact"/>
        <w:ind w:firstLine="640" w:firstLineChars="200"/>
        <w:rPr>
          <w:rFonts w:hint="eastAsia" w:ascii="仿宋_GB2312" w:hAnsi="Calibri" w:eastAsia="仿宋_GB2312" w:cs="Times New Roman"/>
          <w:color w:val="000000" w:themeColor="text1"/>
          <w:sz w:val="32"/>
          <w:szCs w:val="32"/>
          <w:lang w:val="en-US" w:eastAsia="zh-CN" w:bidi="ar-SA"/>
          <w14:textFill>
            <w14:solidFill>
              <w14:schemeClr w14:val="tx1"/>
            </w14:solidFill>
          </w14:textFill>
        </w:rPr>
      </w:pPr>
      <w:bookmarkStart w:id="0" w:name="bookmark31"/>
      <w:bookmarkEnd w:id="0"/>
      <w:r>
        <w:rPr>
          <w:rFonts w:hint="eastAsia" w:ascii="仿宋_GB2312" w:hAnsi="Calibri" w:eastAsia="仿宋_GB2312" w:cs="Times New Roman"/>
          <w:color w:val="000000" w:themeColor="text1"/>
          <w:sz w:val="32"/>
          <w:szCs w:val="32"/>
          <w:lang w:val="en-US" w:eastAsia="zh-CN" w:bidi="ar-SA"/>
          <w14:textFill>
            <w14:solidFill>
              <w14:schemeClr w14:val="tx1"/>
            </w14:solidFill>
          </w14:textFill>
        </w:rPr>
        <w:t>1.在社会主义精神文明建设中表现突出，具有见义勇为、助人为乐、奉献爱心、服务社会、自立自强的实际行动，在本校、本地区产生重大影响，在全国产生较大影响，有助于树立良好的社会风尚。</w:t>
      </w:r>
    </w:p>
    <w:p>
      <w:pPr>
        <w:pStyle w:val="14"/>
        <w:tabs>
          <w:tab w:val="left" w:pos="1097"/>
        </w:tabs>
        <w:adjustRightInd w:val="0"/>
        <w:snapToGrid w:val="0"/>
        <w:spacing w:line="600" w:lineRule="exact"/>
        <w:ind w:firstLine="640" w:firstLineChars="200"/>
        <w:rPr>
          <w:rFonts w:hint="eastAsia" w:ascii="仿宋_GB2312" w:hAnsi="Calibri" w:eastAsia="仿宋_GB2312" w:cs="Times New Roman"/>
          <w:color w:val="000000" w:themeColor="text1"/>
          <w:sz w:val="32"/>
          <w:szCs w:val="32"/>
          <w:lang w:val="en-US" w:eastAsia="zh-CN" w:bidi="ar-SA"/>
          <w14:textFill>
            <w14:solidFill>
              <w14:schemeClr w14:val="tx1"/>
            </w14:solidFill>
          </w14:textFill>
        </w:rPr>
      </w:pPr>
      <w:bookmarkStart w:id="1" w:name="bookmark32"/>
      <w:bookmarkEnd w:id="1"/>
      <w:r>
        <w:rPr>
          <w:rFonts w:hint="eastAsia" w:ascii="仿宋_GB2312" w:hAnsi="Calibri" w:eastAsia="仿宋_GB2312" w:cs="Times New Roman"/>
          <w:color w:val="000000" w:themeColor="text1"/>
          <w:sz w:val="32"/>
          <w:szCs w:val="32"/>
          <w:lang w:val="en-US" w:eastAsia="zh-CN" w:bidi="ar-SA"/>
          <w14:textFill>
            <w14:solidFill>
              <w14:schemeClr w14:val="tx1"/>
            </w14:solidFill>
          </w14:textFill>
        </w:rPr>
        <w:t>2.在学术研究上取得显著成绩，具有以第一作者发表的通过专家鉴定的高水平论文，具有以第一、二作者出版的通过专家鉴定的学术专著。</w:t>
      </w:r>
    </w:p>
    <w:p>
      <w:pPr>
        <w:pStyle w:val="14"/>
        <w:tabs>
          <w:tab w:val="left" w:pos="1097"/>
        </w:tabs>
        <w:adjustRightInd w:val="0"/>
        <w:snapToGrid w:val="0"/>
        <w:spacing w:line="600" w:lineRule="exact"/>
        <w:ind w:firstLine="640" w:firstLineChars="200"/>
        <w:rPr>
          <w:rFonts w:hint="eastAsia" w:ascii="仿宋_GB2312" w:hAnsi="Calibri" w:eastAsia="仿宋_GB2312" w:cs="Times New Roman"/>
          <w:color w:val="000000" w:themeColor="text1"/>
          <w:sz w:val="32"/>
          <w:szCs w:val="32"/>
          <w:lang w:val="en-US" w:eastAsia="zh-CN" w:bidi="ar-SA"/>
          <w14:textFill>
            <w14:solidFill>
              <w14:schemeClr w14:val="tx1"/>
            </w14:solidFill>
          </w14:textFill>
        </w:rPr>
      </w:pPr>
      <w:bookmarkStart w:id="2" w:name="bookmark33"/>
      <w:bookmarkEnd w:id="2"/>
      <w:r>
        <w:rPr>
          <w:rFonts w:hint="eastAsia" w:ascii="仿宋_GB2312" w:hAnsi="Calibri" w:eastAsia="仿宋_GB2312" w:cs="Times New Roman"/>
          <w:color w:val="000000" w:themeColor="text1"/>
          <w:sz w:val="32"/>
          <w:szCs w:val="32"/>
          <w:lang w:val="en-US" w:eastAsia="zh-CN" w:bidi="ar-SA"/>
          <w14:textFill>
            <w14:solidFill>
              <w14:schemeClr w14:val="tx1"/>
            </w14:solidFill>
          </w14:textFill>
        </w:rPr>
        <w:t>3.在学科竞赛方面取得显著成绩，在国际和全国性专业学科竞赛、课外学术科技竞赛、中国</w:t>
      </w:r>
      <w:r>
        <w:rPr>
          <w:rFonts w:hint="eastAsia" w:ascii="仿宋_GB2312" w:hAnsi="Calibri" w:eastAsia="仿宋_GB2312" w:cs="Times New Roman"/>
          <w:color w:val="000000" w:themeColor="text1"/>
          <w:sz w:val="32"/>
          <w:szCs w:val="32"/>
          <w:lang w:val="zh-CN" w:eastAsia="zh-CN" w:bidi="ar-SA"/>
          <w14:textFill>
            <w14:solidFill>
              <w14:schemeClr w14:val="tx1"/>
            </w14:solidFill>
          </w14:textFill>
        </w:rPr>
        <w:t>“互</w:t>
      </w:r>
      <w:r>
        <w:rPr>
          <w:rFonts w:hint="eastAsia" w:ascii="仿宋_GB2312" w:hAnsi="Calibri" w:eastAsia="仿宋_GB2312" w:cs="Times New Roman"/>
          <w:color w:val="000000" w:themeColor="text1"/>
          <w:sz w:val="32"/>
          <w:szCs w:val="32"/>
          <w:lang w:val="en-US" w:eastAsia="zh-CN" w:bidi="ar-SA"/>
          <w14:textFill>
            <w14:solidFill>
              <w14:schemeClr w14:val="tx1"/>
            </w14:solidFill>
          </w14:textFill>
        </w:rPr>
        <w:t>联网+”大学生创新创业大赛、全国职业院校技能大赛等竞赛中获一等奖（或金奖）及以上奖励。</w:t>
      </w:r>
    </w:p>
    <w:p>
      <w:pPr>
        <w:pStyle w:val="14"/>
        <w:tabs>
          <w:tab w:val="left" w:pos="1097"/>
        </w:tabs>
        <w:adjustRightInd w:val="0"/>
        <w:snapToGrid w:val="0"/>
        <w:spacing w:line="600" w:lineRule="exact"/>
        <w:ind w:firstLine="640" w:firstLineChars="200"/>
        <w:rPr>
          <w:rFonts w:hint="eastAsia" w:ascii="仿宋_GB2312" w:hAnsi="Calibri" w:eastAsia="仿宋_GB2312" w:cs="Times New Roman"/>
          <w:color w:val="000000" w:themeColor="text1"/>
          <w:sz w:val="32"/>
          <w:szCs w:val="32"/>
          <w:lang w:val="en-US" w:eastAsia="zh-CN" w:bidi="ar-SA"/>
          <w14:textFill>
            <w14:solidFill>
              <w14:schemeClr w14:val="tx1"/>
            </w14:solidFill>
          </w14:textFill>
        </w:rPr>
      </w:pPr>
      <w:bookmarkStart w:id="3" w:name="bookmark34"/>
      <w:bookmarkEnd w:id="3"/>
      <w:r>
        <w:rPr>
          <w:rFonts w:hint="eastAsia" w:ascii="仿宋_GB2312" w:hAnsi="Calibri" w:eastAsia="仿宋_GB2312" w:cs="Times New Roman"/>
          <w:color w:val="000000" w:themeColor="text1"/>
          <w:sz w:val="32"/>
          <w:szCs w:val="32"/>
          <w:lang w:val="en-US" w:eastAsia="zh-CN" w:bidi="ar-SA"/>
          <w14:textFill>
            <w14:solidFill>
              <w14:schemeClr w14:val="tx1"/>
            </w14:solidFill>
          </w14:textFill>
        </w:rPr>
        <w:t>4.在创新发明方面取得显著成绩，科研成果获省、部级以上奖励或获得通过专家鉴定的国家专利（不包括实用新型专利、外观设计专利）。</w:t>
      </w:r>
    </w:p>
    <w:p>
      <w:pPr>
        <w:pStyle w:val="14"/>
        <w:tabs>
          <w:tab w:val="left" w:pos="1065"/>
        </w:tabs>
        <w:adjustRightInd w:val="0"/>
        <w:snapToGrid w:val="0"/>
        <w:spacing w:line="600" w:lineRule="exact"/>
        <w:ind w:firstLine="640" w:firstLineChars="200"/>
        <w:rPr>
          <w:rFonts w:hint="eastAsia" w:ascii="仿宋_GB2312" w:hAnsi="Calibri" w:eastAsia="仿宋_GB2312" w:cs="Times New Roman"/>
          <w:color w:val="000000" w:themeColor="text1"/>
          <w:sz w:val="32"/>
          <w:szCs w:val="32"/>
          <w:lang w:val="en-US" w:eastAsia="zh-CN" w:bidi="ar-SA"/>
          <w14:textFill>
            <w14:solidFill>
              <w14:schemeClr w14:val="tx1"/>
            </w14:solidFill>
          </w14:textFill>
        </w:rPr>
      </w:pPr>
      <w:bookmarkStart w:id="4" w:name="bookmark35"/>
      <w:bookmarkEnd w:id="4"/>
      <w:r>
        <w:rPr>
          <w:rFonts w:hint="eastAsia" w:ascii="仿宋_GB2312" w:hAnsi="Calibri" w:eastAsia="仿宋_GB2312" w:cs="Times New Roman"/>
          <w:color w:val="000000" w:themeColor="text1"/>
          <w:sz w:val="32"/>
          <w:szCs w:val="32"/>
          <w:lang w:val="en-US" w:eastAsia="zh-CN" w:bidi="ar-SA"/>
          <w14:textFill>
            <w14:solidFill>
              <w14:schemeClr w14:val="tx1"/>
            </w14:solidFill>
          </w14:textFill>
        </w:rPr>
        <w:t>5.在体育竞赛中取得显著成绩，为国家争得荣誉。非体育专业学生参加省级以上体育比赛获得个人项目前三名，集体项目前二名；高水平运动员参加国际和全国性体育比赛获得个人项目前三名、集体项目前二名。集体项目应为上场主力队员。</w:t>
      </w:r>
    </w:p>
    <w:p>
      <w:pPr>
        <w:pStyle w:val="14"/>
        <w:tabs>
          <w:tab w:val="left" w:pos="1065"/>
        </w:tabs>
        <w:adjustRightInd w:val="0"/>
        <w:snapToGrid w:val="0"/>
        <w:spacing w:line="600" w:lineRule="exact"/>
        <w:ind w:firstLine="640" w:firstLineChars="200"/>
        <w:rPr>
          <w:rFonts w:hint="eastAsia" w:ascii="仿宋_GB2312" w:hAnsi="Calibri" w:eastAsia="仿宋_GB2312" w:cs="Times New Roman"/>
          <w:color w:val="000000" w:themeColor="text1"/>
          <w:sz w:val="32"/>
          <w:szCs w:val="32"/>
          <w:lang w:val="en-US" w:eastAsia="zh-CN" w:bidi="ar-SA"/>
          <w14:textFill>
            <w14:solidFill>
              <w14:schemeClr w14:val="tx1"/>
            </w14:solidFill>
          </w14:textFill>
        </w:rPr>
      </w:pPr>
      <w:bookmarkStart w:id="5" w:name="bookmark36"/>
      <w:bookmarkEnd w:id="5"/>
      <w:r>
        <w:rPr>
          <w:rFonts w:hint="eastAsia" w:ascii="仿宋_GB2312" w:hAnsi="Calibri" w:eastAsia="仿宋_GB2312" w:cs="Times New Roman"/>
          <w:color w:val="000000" w:themeColor="text1"/>
          <w:sz w:val="32"/>
          <w:szCs w:val="32"/>
          <w:lang w:val="en-US" w:eastAsia="zh-CN" w:bidi="ar-SA"/>
          <w14:textFill>
            <w14:solidFill>
              <w14:schemeClr w14:val="tx1"/>
            </w14:solidFill>
          </w14:textFill>
        </w:rPr>
        <w:t>6.在文艺展演方面取得显著成绩，参加全国大学生艺术展演获得一、二等奖，参加省级艺术展演获得一等奖；艺术类专业学生参加国际和全国性比赛获得前三名。集体项目应为主要演员。</w:t>
      </w:r>
    </w:p>
    <w:p>
      <w:pPr>
        <w:pStyle w:val="14"/>
        <w:tabs>
          <w:tab w:val="left" w:pos="1065"/>
        </w:tabs>
        <w:adjustRightInd w:val="0"/>
        <w:snapToGrid w:val="0"/>
        <w:spacing w:line="600" w:lineRule="exact"/>
        <w:ind w:firstLine="640" w:firstLineChars="200"/>
        <w:rPr>
          <w:rFonts w:ascii="仿宋_GB2312" w:hAnsi="Calibri" w:eastAsia="仿宋_GB2312" w:cs="Times New Roman"/>
          <w:color w:val="000000" w:themeColor="text1"/>
          <w:sz w:val="32"/>
          <w:szCs w:val="32"/>
          <w:lang w:val="en-US" w:eastAsia="zh-CN" w:bidi="ar-SA"/>
          <w14:textFill>
            <w14:solidFill>
              <w14:schemeClr w14:val="tx1"/>
            </w14:solidFill>
          </w14:textFill>
        </w:rPr>
      </w:pPr>
      <w:bookmarkStart w:id="6" w:name="bookmark37"/>
      <w:bookmarkEnd w:id="6"/>
      <w:r>
        <w:rPr>
          <w:rFonts w:hint="eastAsia" w:ascii="仿宋_GB2312" w:hAnsi="Calibri" w:eastAsia="仿宋_GB2312" w:cs="Times New Roman"/>
          <w:color w:val="000000" w:themeColor="text1"/>
          <w:sz w:val="32"/>
          <w:szCs w:val="32"/>
          <w:lang w:val="en-US" w:eastAsia="zh-CN" w:bidi="ar-SA"/>
          <w14:textFill>
            <w14:solidFill>
              <w14:schemeClr w14:val="tx1"/>
            </w14:solidFill>
          </w14:textFill>
        </w:rPr>
        <w:t>7.获全国十大杰出青年、中国青年五四奖章、中国大学生年度人物等全国性荣誉称号。</w:t>
      </w:r>
      <w:bookmarkStart w:id="7" w:name="bookmark38"/>
      <w:bookmarkEnd w:id="7"/>
    </w:p>
    <w:p>
      <w:pPr>
        <w:pStyle w:val="14"/>
        <w:tabs>
          <w:tab w:val="left" w:pos="1065"/>
        </w:tabs>
        <w:adjustRightInd w:val="0"/>
        <w:snapToGrid w:val="0"/>
        <w:spacing w:line="600" w:lineRule="exact"/>
        <w:ind w:firstLine="640" w:firstLineChars="200"/>
        <w:rPr>
          <w:rFonts w:hint="eastAsia" w:ascii="仿宋_GB2312" w:hAnsi="Calibri" w:eastAsia="仿宋_GB2312" w:cs="Times New Roman"/>
          <w:color w:val="000000" w:themeColor="text1"/>
          <w:sz w:val="32"/>
          <w:szCs w:val="32"/>
          <w:lang w:val="en-US" w:eastAsia="zh-CN" w:bidi="ar-SA"/>
          <w14:textFill>
            <w14:solidFill>
              <w14:schemeClr w14:val="tx1"/>
            </w14:solidFill>
          </w14:textFill>
        </w:rPr>
      </w:pPr>
      <w:r>
        <w:rPr>
          <w:rFonts w:hint="eastAsia" w:ascii="仿宋_GB2312" w:hAnsi="Calibri" w:eastAsia="仿宋_GB2312" w:cs="Times New Roman"/>
          <w:color w:val="000000" w:themeColor="text1"/>
          <w:sz w:val="32"/>
          <w:szCs w:val="32"/>
          <w:lang w:val="en-US" w:eastAsia="zh-CN" w:bidi="ar-SA"/>
          <w14:textFill>
            <w14:solidFill>
              <w14:schemeClr w14:val="tx1"/>
            </w14:solidFill>
          </w14:textFill>
        </w:rPr>
        <w:t>8.其它应当认定为表现非常突出的情形。</w:t>
      </w:r>
    </w:p>
    <w:p>
      <w:pPr>
        <w:adjustRightInd w:val="0"/>
        <w:snapToGrid w:val="0"/>
        <w:spacing w:line="60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第五条</w:t>
      </w:r>
      <w:r>
        <w:rPr>
          <w:rFonts w:hint="eastAsia" w:ascii="仿宋_GB2312" w:eastAsia="仿宋_GB2312"/>
          <w:color w:val="000000" w:themeColor="text1"/>
          <w:sz w:val="32"/>
          <w:szCs w:val="32"/>
          <w14:textFill>
            <w14:solidFill>
              <w14:schemeClr w14:val="tx1"/>
            </w14:solidFill>
          </w14:textFill>
        </w:rPr>
        <w:t xml:space="preserve">  同一学年内，学生不能同时获得国家奖学金和省政府奖学金。获得国家或省政府奖学金的家庭经济困难学生可以同时申请并获得国家助学金，但不能同时获得励志奖学金。</w:t>
      </w:r>
    </w:p>
    <w:p>
      <w:pPr>
        <w:adjustRightInd w:val="0"/>
        <w:snapToGrid w:val="0"/>
        <w:spacing w:line="600" w:lineRule="exact"/>
        <w:jc w:val="center"/>
        <w:rPr>
          <w:rFonts w:hint="eastAsia" w:ascii="仿宋_GB2312" w:eastAsia="仿宋_GB2312"/>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第三章  评选程序</w:t>
      </w:r>
    </w:p>
    <w:p>
      <w:pPr>
        <w:adjustRightInd w:val="0"/>
        <w:snapToGrid w:val="0"/>
        <w:spacing w:line="60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第六条</w:t>
      </w: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符合条件的</w:t>
      </w:r>
      <w:r>
        <w:rPr>
          <w:rFonts w:eastAsia="仿宋_GB2312"/>
          <w:color w:val="000000" w:themeColor="text1"/>
          <w:sz w:val="32"/>
          <w:szCs w:val="28"/>
          <w14:textFill>
            <w14:solidFill>
              <w14:schemeClr w14:val="tx1"/>
            </w14:solidFill>
          </w14:textFill>
        </w:rPr>
        <w:t>学生根据</w:t>
      </w:r>
      <w:r>
        <w:rPr>
          <w:rFonts w:hint="eastAsia" w:eastAsia="仿宋_GB2312"/>
          <w:color w:val="000000" w:themeColor="text1"/>
          <w:sz w:val="32"/>
          <w:szCs w:val="28"/>
          <w14:textFill>
            <w14:solidFill>
              <w14:schemeClr w14:val="tx1"/>
            </w14:solidFill>
          </w14:textFill>
        </w:rPr>
        <w:t>本文件</w:t>
      </w:r>
      <w:r>
        <w:rPr>
          <w:rFonts w:eastAsia="仿宋_GB2312"/>
          <w:color w:val="000000" w:themeColor="text1"/>
          <w:sz w:val="32"/>
          <w:szCs w:val="28"/>
          <w14:textFill>
            <w14:solidFill>
              <w14:schemeClr w14:val="tx1"/>
            </w14:solidFill>
          </w14:textFill>
        </w:rPr>
        <w:t>规定的国家</w:t>
      </w:r>
      <w:r>
        <w:rPr>
          <w:rFonts w:hint="eastAsia" w:eastAsia="仿宋_GB2312"/>
          <w:color w:val="000000" w:themeColor="text1"/>
          <w:sz w:val="32"/>
          <w:szCs w:val="28"/>
          <w14:textFill>
            <w14:solidFill>
              <w14:schemeClr w14:val="tx1"/>
            </w14:solidFill>
          </w14:textFill>
        </w:rPr>
        <w:t>和省政府</w:t>
      </w:r>
      <w:r>
        <w:rPr>
          <w:rFonts w:eastAsia="仿宋_GB2312"/>
          <w:color w:val="000000" w:themeColor="text1"/>
          <w:sz w:val="32"/>
          <w:szCs w:val="28"/>
          <w14:textFill>
            <w14:solidFill>
              <w14:schemeClr w14:val="tx1"/>
            </w14:solidFill>
          </w14:textFill>
        </w:rPr>
        <w:t>奖学金的基本申请条件及其他有关规定，向学校提出申请，递交《</w:t>
      </w:r>
      <w:r>
        <w:rPr>
          <w:rFonts w:hint="eastAsia" w:eastAsia="仿宋_GB2312"/>
          <w:color w:val="000000" w:themeColor="text1"/>
          <w:sz w:val="32"/>
          <w:szCs w:val="28"/>
          <w14:textFill>
            <w14:solidFill>
              <w14:schemeClr w14:val="tx1"/>
            </w14:solidFill>
          </w14:textFill>
        </w:rPr>
        <w:t>（    —    学年）</w:t>
      </w:r>
      <w:r>
        <w:rPr>
          <w:rFonts w:eastAsia="仿宋_GB2312"/>
          <w:color w:val="000000" w:themeColor="text1"/>
          <w:sz w:val="32"/>
          <w:szCs w:val="28"/>
          <w14:textFill>
            <w14:solidFill>
              <w14:schemeClr w14:val="tx1"/>
            </w14:solidFill>
          </w14:textFill>
        </w:rPr>
        <w:t>国家奖学金申请</w:t>
      </w:r>
      <w:r>
        <w:rPr>
          <w:rFonts w:hint="eastAsia" w:eastAsia="仿宋_GB2312"/>
          <w:color w:val="000000" w:themeColor="text1"/>
          <w:sz w:val="32"/>
          <w:szCs w:val="28"/>
          <w14:textFill>
            <w14:solidFill>
              <w14:schemeClr w14:val="tx1"/>
            </w14:solidFill>
          </w14:textFill>
        </w:rPr>
        <w:t>审批</w:t>
      </w:r>
      <w:r>
        <w:rPr>
          <w:rFonts w:eastAsia="仿宋_GB2312"/>
          <w:color w:val="000000" w:themeColor="text1"/>
          <w:sz w:val="32"/>
          <w:szCs w:val="28"/>
          <w14:textFill>
            <w14:solidFill>
              <w14:schemeClr w14:val="tx1"/>
            </w14:solidFill>
          </w14:textFill>
        </w:rPr>
        <w:t>表》</w:t>
      </w:r>
      <w:r>
        <w:rPr>
          <w:rFonts w:hint="eastAsia" w:ascii="仿宋_GB2312" w:hAnsi="仿宋_GB2312" w:eastAsia="仿宋_GB2312" w:cs="仿宋_GB2312"/>
          <w:color w:val="000000" w:themeColor="text1"/>
          <w:sz w:val="32"/>
          <w:szCs w:val="28"/>
          <w14:textFill>
            <w14:solidFill>
              <w14:schemeClr w14:val="tx1"/>
            </w14:solidFill>
          </w14:textFill>
        </w:rPr>
        <w:t>（见附件1</w:t>
      </w:r>
      <w:r>
        <w:rPr>
          <w:rFonts w:hint="eastAsia" w:ascii="仿宋_GB2312" w:hAnsi="仿宋_GB2312" w:eastAsia="仿宋_GB2312" w:cs="仿宋_GB2312"/>
          <w:color w:val="000000" w:themeColor="text1"/>
          <w:sz w:val="32"/>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28"/>
          <w14:textFill>
            <w14:solidFill>
              <w14:schemeClr w14:val="tx1"/>
            </w14:solidFill>
          </w14:textFill>
        </w:rPr>
        <w:t>）</w:t>
      </w:r>
      <w:r>
        <w:rPr>
          <w:rFonts w:hint="eastAsia" w:eastAsia="仿宋_GB2312"/>
          <w:color w:val="000000" w:themeColor="text1"/>
          <w:sz w:val="32"/>
          <w:szCs w:val="28"/>
          <w14:textFill>
            <w14:solidFill>
              <w14:schemeClr w14:val="tx1"/>
            </w14:solidFill>
          </w14:textFill>
        </w:rPr>
        <w:t>或</w:t>
      </w:r>
      <w:r>
        <w:rPr>
          <w:rFonts w:hint="eastAsia" w:ascii="仿宋_GB2312" w:hAnsi="宋体" w:eastAsia="仿宋_GB2312" w:cs="宋体"/>
          <w:color w:val="000000" w:themeColor="text1"/>
          <w:sz w:val="32"/>
          <w:szCs w:val="32"/>
          <w14:textFill>
            <w14:solidFill>
              <w14:schemeClr w14:val="tx1"/>
            </w14:solidFill>
          </w14:textFill>
        </w:rPr>
        <w:t>《</w:t>
      </w:r>
      <w:r>
        <w:rPr>
          <w:rFonts w:hint="eastAsia" w:eastAsia="仿宋_GB2312"/>
          <w:color w:val="000000" w:themeColor="text1"/>
          <w:sz w:val="32"/>
          <w:szCs w:val="28"/>
          <w14:textFill>
            <w14:solidFill>
              <w14:schemeClr w14:val="tx1"/>
            </w14:solidFill>
          </w14:textFill>
        </w:rPr>
        <w:t>（    —    学年）山东</w:t>
      </w:r>
      <w:r>
        <w:rPr>
          <w:rFonts w:hint="eastAsia" w:ascii="仿宋_GB2312" w:hAnsi="宋体" w:eastAsia="仿宋_GB2312" w:cs="宋体"/>
          <w:color w:val="000000" w:themeColor="text1"/>
          <w:sz w:val="32"/>
          <w:szCs w:val="32"/>
          <w14:textFill>
            <w14:solidFill>
              <w14:schemeClr w14:val="tx1"/>
            </w14:solidFill>
          </w14:textFill>
        </w:rPr>
        <w:t>省政府奖学金申请审批表》</w:t>
      </w:r>
      <w:r>
        <w:rPr>
          <w:rFonts w:eastAsia="仿宋_GB2312"/>
          <w:color w:val="000000" w:themeColor="text1"/>
          <w:sz w:val="32"/>
          <w:szCs w:val="28"/>
          <w14:textFill>
            <w14:solidFill>
              <w14:schemeClr w14:val="tx1"/>
            </w14:solidFill>
          </w14:textFill>
        </w:rPr>
        <w:t>（</w:t>
      </w:r>
      <w:r>
        <w:rPr>
          <w:rFonts w:hint="eastAsia" w:ascii="仿宋_GB2312" w:hAnsi="仿宋_GB2312" w:eastAsia="仿宋_GB2312" w:cs="仿宋_GB2312"/>
          <w:color w:val="000000" w:themeColor="text1"/>
          <w:sz w:val="32"/>
          <w:szCs w:val="28"/>
          <w14:textFill>
            <w14:solidFill>
              <w14:schemeClr w14:val="tx1"/>
            </w14:solidFill>
          </w14:textFill>
        </w:rPr>
        <w:t>见附件</w:t>
      </w:r>
      <w:r>
        <w:rPr>
          <w:rFonts w:hint="eastAsia" w:ascii="仿宋_GB2312" w:hAnsi="仿宋_GB2312" w:eastAsia="仿宋_GB2312" w:cs="仿宋_GB2312"/>
          <w:color w:val="000000" w:themeColor="text1"/>
          <w:sz w:val="32"/>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28"/>
          <w14:textFill>
            <w14:solidFill>
              <w14:schemeClr w14:val="tx1"/>
            </w14:solidFill>
          </w14:textFill>
        </w:rPr>
        <w:t>2）。</w:t>
      </w:r>
    </w:p>
    <w:p>
      <w:pPr>
        <w:adjustRightInd w:val="0"/>
        <w:snapToGrid w:val="0"/>
        <w:spacing w:line="60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 xml:space="preserve">第七条 </w:t>
      </w:r>
      <w:r>
        <w:rPr>
          <w:rFonts w:hint="eastAsia" w:ascii="仿宋_GB2312" w:eastAsia="仿宋_GB2312"/>
          <w:color w:val="000000" w:themeColor="text1"/>
          <w:sz w:val="32"/>
          <w:szCs w:val="32"/>
          <w14:textFill>
            <w14:solidFill>
              <w14:schemeClr w14:val="tx1"/>
            </w14:solidFill>
          </w14:textFill>
        </w:rPr>
        <w:t xml:space="preserve"> 国家和省政府奖学金每学年评审一次，坚持公开、公平、公正、择优的原则。</w:t>
      </w:r>
    </w:p>
    <w:p>
      <w:pPr>
        <w:adjustRightInd w:val="0"/>
        <w:snapToGrid w:val="0"/>
        <w:spacing w:line="60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hAnsi="宋体" w:eastAsia="仿宋_GB2312" w:cs="Times New Roman"/>
          <w:color w:val="000000" w:themeColor="text1"/>
          <w:sz w:val="32"/>
          <w:szCs w:val="32"/>
          <w:lang w:val="en-US" w:eastAsia="zh-CN"/>
          <w14:textFill>
            <w14:solidFill>
              <w14:schemeClr w14:val="tx1"/>
            </w14:solidFill>
          </w14:textFill>
        </w:rPr>
        <w:t>成立学校奖学金评审领导小组，全面领导评审工作。成立</w:t>
      </w:r>
      <w:r>
        <w:rPr>
          <w:rFonts w:hint="eastAsia" w:ascii="仿宋_GB2312" w:hAnsi="宋体" w:eastAsia="仿宋_GB2312" w:cs="Times New Roman"/>
          <w:color w:val="000000" w:themeColor="text1"/>
          <w:sz w:val="32"/>
          <w:szCs w:val="32"/>
          <w:lang w:eastAsia="zh-CN"/>
          <w14:textFill>
            <w14:solidFill>
              <w14:schemeClr w14:val="tx1"/>
            </w14:solidFill>
          </w14:textFill>
        </w:rPr>
        <w:t>奖学金评审委员会，</w:t>
      </w:r>
      <w:r>
        <w:rPr>
          <w:rFonts w:hint="eastAsia" w:ascii="仿宋_GB2312" w:hAnsi="宋体" w:eastAsia="仿宋_GB2312" w:cs="Times New Roman"/>
          <w:color w:val="000000" w:themeColor="text1"/>
          <w:sz w:val="32"/>
          <w:szCs w:val="32"/>
          <w:lang w:val="en-US" w:eastAsia="zh-CN"/>
          <w14:textFill>
            <w14:solidFill>
              <w14:schemeClr w14:val="tx1"/>
            </w14:solidFill>
          </w14:textFill>
        </w:rPr>
        <w:t>具体负责奖学金评审工作。</w:t>
      </w:r>
      <w:r>
        <w:rPr>
          <w:rFonts w:hint="eastAsia" w:ascii="仿宋_GB2312" w:eastAsia="仿宋_GB2312"/>
          <w:color w:val="000000" w:themeColor="text1"/>
          <w:sz w:val="32"/>
          <w:szCs w:val="32"/>
          <w14:textFill>
            <w14:solidFill>
              <w14:schemeClr w14:val="tx1"/>
            </w14:solidFill>
          </w14:textFill>
        </w:rPr>
        <w:t>采用民主评议、综合评审等方式对申请学生进行资格审核，择优推荐</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差额评选，</w:t>
      </w:r>
      <w:r>
        <w:rPr>
          <w:rFonts w:hint="eastAsia" w:ascii="仿宋_GB2312" w:hAnsi="宋体" w:eastAsia="仿宋_GB2312" w:cs="Times New Roman"/>
          <w:color w:val="000000" w:themeColor="text1"/>
          <w:sz w:val="32"/>
          <w:szCs w:val="32"/>
          <w:lang w:val="en-US" w:eastAsia="zh-CN"/>
          <w14:textFill>
            <w14:solidFill>
              <w14:schemeClr w14:val="tx1"/>
            </w14:solidFill>
          </w14:textFill>
        </w:rPr>
        <w:t>确定拟推荐学生名单，</w:t>
      </w:r>
      <w:r>
        <w:rPr>
          <w:rFonts w:hint="eastAsia" w:ascii="仿宋_GB2312" w:hAnsi="宋体" w:eastAsia="仿宋_GB2312" w:cs="Times New Roman"/>
          <w:color w:val="000000" w:themeColor="text1"/>
          <w:sz w:val="32"/>
          <w:szCs w:val="32"/>
          <w14:textFill>
            <w14:solidFill>
              <w14:schemeClr w14:val="tx1"/>
            </w14:solidFill>
          </w14:textFill>
        </w:rPr>
        <w:t>在</w:t>
      </w:r>
      <w:r>
        <w:rPr>
          <w:rFonts w:hint="eastAsia" w:ascii="仿宋_GB2312" w:hAnsi="宋体" w:eastAsia="仿宋_GB2312" w:cs="Times New Roman"/>
          <w:color w:val="000000" w:themeColor="text1"/>
          <w:sz w:val="32"/>
          <w:szCs w:val="32"/>
          <w:lang w:val="en-US" w:eastAsia="zh-CN"/>
          <w14:textFill>
            <w14:solidFill>
              <w14:schemeClr w14:val="tx1"/>
            </w14:solidFill>
          </w14:textFill>
        </w:rPr>
        <w:t>系（院）部</w:t>
      </w:r>
      <w:r>
        <w:rPr>
          <w:rFonts w:hint="eastAsia" w:ascii="仿宋_GB2312" w:hAnsi="宋体" w:eastAsia="仿宋_GB2312" w:cs="Times New Roman"/>
          <w:color w:val="000000" w:themeColor="text1"/>
          <w:sz w:val="32"/>
          <w:szCs w:val="32"/>
          <w14:textFill>
            <w14:solidFill>
              <w14:schemeClr w14:val="tx1"/>
            </w14:solidFill>
          </w14:textFill>
        </w:rPr>
        <w:t>范围内公示</w:t>
      </w:r>
      <w:r>
        <w:rPr>
          <w:rFonts w:hint="eastAsia" w:ascii="仿宋_GB2312" w:hAnsi="宋体" w:eastAsia="仿宋_GB2312" w:cs="Times New Roman"/>
          <w:color w:val="000000" w:themeColor="text1"/>
          <w:sz w:val="32"/>
          <w:szCs w:val="32"/>
          <w:lang w:val="en-US" w:eastAsia="zh-CN"/>
          <w14:textFill>
            <w14:solidFill>
              <w14:schemeClr w14:val="tx1"/>
            </w14:solidFill>
          </w14:textFill>
        </w:rPr>
        <w:t>不少于2个工作日后上报奖学金评审领导小组。学校奖学金评审领导小组严格依据文件要求，</w:t>
      </w:r>
      <w:r>
        <w:rPr>
          <w:rFonts w:hint="eastAsia" w:ascii="仿宋_GB2312" w:hAnsi="宋体" w:eastAsia="仿宋_GB2312" w:cs="Times New Roman"/>
          <w:color w:val="000000" w:themeColor="text1"/>
          <w:sz w:val="32"/>
          <w:szCs w:val="32"/>
          <w14:textFill>
            <w14:solidFill>
              <w14:schemeClr w14:val="tx1"/>
            </w14:solidFill>
          </w14:textFill>
        </w:rPr>
        <w:t>研究</w:t>
      </w:r>
      <w:r>
        <w:rPr>
          <w:rFonts w:hint="eastAsia" w:ascii="仿宋_GB2312" w:hAnsi="宋体" w:eastAsia="仿宋_GB2312" w:cs="Times New Roman"/>
          <w:color w:val="000000" w:themeColor="text1"/>
          <w:sz w:val="32"/>
          <w:szCs w:val="32"/>
          <w:lang w:val="en-US" w:eastAsia="zh-CN"/>
          <w14:textFill>
            <w14:solidFill>
              <w14:schemeClr w14:val="tx1"/>
            </w14:solidFill>
          </w14:textFill>
        </w:rPr>
        <w:t>审定</w:t>
      </w:r>
      <w:r>
        <w:rPr>
          <w:rFonts w:hint="eastAsia" w:ascii="仿宋_GB2312" w:hAnsi="宋体" w:eastAsia="仿宋_GB2312" w:cs="Times New Roman"/>
          <w:color w:val="000000" w:themeColor="text1"/>
          <w:sz w:val="32"/>
          <w:szCs w:val="32"/>
          <w:lang w:eastAsia="zh-CN"/>
          <w14:textFill>
            <w14:solidFill>
              <w14:schemeClr w14:val="tx1"/>
            </w14:solidFill>
          </w14:textFill>
        </w:rPr>
        <w:t>国家奖学金、</w:t>
      </w:r>
      <w:r>
        <w:rPr>
          <w:rFonts w:hint="eastAsia" w:ascii="仿宋_GB2312" w:hAnsi="宋体" w:eastAsia="仿宋_GB2312" w:cs="Times New Roman"/>
          <w:color w:val="000000" w:themeColor="text1"/>
          <w:sz w:val="32"/>
          <w:szCs w:val="32"/>
          <w:lang w:val="en-US" w:eastAsia="zh-CN"/>
          <w14:textFill>
            <w14:solidFill>
              <w14:schemeClr w14:val="tx1"/>
            </w14:solidFill>
          </w14:textFill>
        </w:rPr>
        <w:t>省政府奖学金</w:t>
      </w:r>
      <w:r>
        <w:rPr>
          <w:rFonts w:hint="eastAsia" w:ascii="仿宋_GB2312" w:hAnsi="宋体" w:eastAsia="仿宋_GB2312" w:cs="Times New Roman"/>
          <w:color w:val="000000" w:themeColor="text1"/>
          <w:sz w:val="32"/>
          <w:szCs w:val="32"/>
          <w:lang w:eastAsia="zh-CN"/>
          <w14:textFill>
            <w14:solidFill>
              <w14:schemeClr w14:val="tx1"/>
            </w14:solidFill>
          </w14:textFill>
        </w:rPr>
        <w:t>候选</w:t>
      </w:r>
      <w:r>
        <w:rPr>
          <w:rFonts w:hint="eastAsia" w:ascii="仿宋_GB2312" w:hAnsi="宋体" w:eastAsia="仿宋_GB2312" w:cs="Times New Roman"/>
          <w:color w:val="000000" w:themeColor="text1"/>
          <w:sz w:val="32"/>
          <w:szCs w:val="32"/>
          <w:lang w:val="en-US" w:eastAsia="zh-CN"/>
          <w14:textFill>
            <w14:solidFill>
              <w14:schemeClr w14:val="tx1"/>
            </w14:solidFill>
          </w14:textFill>
        </w:rPr>
        <w:t>人员</w:t>
      </w:r>
      <w:r>
        <w:rPr>
          <w:rFonts w:hint="eastAsia" w:ascii="仿宋_GB2312" w:hAnsi="宋体" w:eastAsia="仿宋_GB2312" w:cs="Times New Roman"/>
          <w:color w:val="000000" w:themeColor="text1"/>
          <w:sz w:val="32"/>
          <w:szCs w:val="32"/>
          <w:lang w:eastAsia="zh-CN"/>
          <w14:textFill>
            <w14:solidFill>
              <w14:schemeClr w14:val="tx1"/>
            </w14:solidFill>
          </w14:textFill>
        </w:rPr>
        <w:t>名单。候选</w:t>
      </w:r>
      <w:r>
        <w:rPr>
          <w:rFonts w:hint="eastAsia" w:ascii="仿宋_GB2312" w:hAnsi="宋体" w:eastAsia="仿宋_GB2312" w:cs="Times New Roman"/>
          <w:color w:val="000000" w:themeColor="text1"/>
          <w:sz w:val="32"/>
          <w:szCs w:val="32"/>
          <w:lang w:val="en-US" w:eastAsia="zh-CN"/>
          <w14:textFill>
            <w14:solidFill>
              <w14:schemeClr w14:val="tx1"/>
            </w14:solidFill>
          </w14:textFill>
        </w:rPr>
        <w:t>人员</w:t>
      </w:r>
      <w:r>
        <w:rPr>
          <w:rFonts w:hint="eastAsia" w:ascii="仿宋_GB2312" w:hAnsi="宋体" w:eastAsia="仿宋_GB2312" w:cs="Times New Roman"/>
          <w:color w:val="000000" w:themeColor="text1"/>
          <w:sz w:val="32"/>
          <w:szCs w:val="32"/>
          <w:lang w:eastAsia="zh-CN"/>
          <w14:textFill>
            <w14:solidFill>
              <w14:schemeClr w14:val="tx1"/>
            </w14:solidFill>
          </w14:textFill>
        </w:rPr>
        <w:t>名单</w:t>
      </w:r>
      <w:r>
        <w:rPr>
          <w:rFonts w:hint="eastAsia" w:ascii="仿宋_GB2312" w:eastAsia="仿宋_GB2312"/>
          <w:color w:val="000000" w:themeColor="text1"/>
          <w:sz w:val="32"/>
          <w:szCs w:val="32"/>
          <w14:textFill>
            <w14:solidFill>
              <w14:schemeClr w14:val="tx1"/>
            </w14:solidFill>
          </w14:textFill>
        </w:rPr>
        <w:t>以书面形式</w:t>
      </w:r>
      <w:r>
        <w:rPr>
          <w:rFonts w:hint="eastAsia" w:ascii="仿宋_GB2312" w:eastAsia="仿宋_GB2312"/>
          <w:color w:val="000000" w:themeColor="text1"/>
          <w:sz w:val="32"/>
          <w:szCs w:val="32"/>
          <w:lang w:val="en-US" w:eastAsia="zh-CN"/>
          <w14:textFill>
            <w14:solidFill>
              <w14:schemeClr w14:val="tx1"/>
            </w14:solidFill>
          </w14:textFill>
        </w:rPr>
        <w:t>在全校范围内</w:t>
      </w:r>
      <w:r>
        <w:rPr>
          <w:rFonts w:hint="eastAsia" w:ascii="仿宋_GB2312" w:eastAsia="仿宋_GB2312"/>
          <w:color w:val="000000" w:themeColor="text1"/>
          <w:sz w:val="32"/>
          <w:szCs w:val="32"/>
          <w14:textFill>
            <w14:solidFill>
              <w14:schemeClr w14:val="tx1"/>
            </w14:solidFill>
          </w14:textFill>
        </w:rPr>
        <w:t>公示不少于</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个工作日</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公示无异议，上报上级主管部门。</w:t>
      </w:r>
    </w:p>
    <w:p>
      <w:pPr>
        <w:adjustRightInd w:val="0"/>
        <w:snapToGrid w:val="0"/>
        <w:spacing w:line="60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 xml:space="preserve">第八条 </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经上级部门审核且奖</w:t>
      </w:r>
      <w:r>
        <w:rPr>
          <w:rFonts w:hint="eastAsia" w:ascii="仿宋_GB2312" w:eastAsia="仿宋_GB2312"/>
          <w:color w:val="000000" w:themeColor="text1"/>
          <w:sz w:val="32"/>
          <w:szCs w:val="32"/>
          <w:lang w:eastAsia="zh-CN"/>
          <w14:textFill>
            <w14:solidFill>
              <w14:schemeClr w14:val="tx1"/>
            </w14:solidFill>
          </w14:textFill>
        </w:rPr>
        <w:t>学</w:t>
      </w:r>
      <w:r>
        <w:rPr>
          <w:rFonts w:hint="eastAsia" w:ascii="仿宋_GB2312" w:eastAsia="仿宋_GB2312"/>
          <w:color w:val="000000" w:themeColor="text1"/>
          <w:sz w:val="32"/>
          <w:szCs w:val="32"/>
          <w14:textFill>
            <w14:solidFill>
              <w14:schemeClr w14:val="tx1"/>
            </w14:solidFill>
          </w14:textFill>
        </w:rPr>
        <w:t>金到位后，学校将当年国家和省政府奖学金通过银行卡一次性发放给获奖学生，颁发国家和省统一印制的荣誉证书，并记入学生学籍档案。</w:t>
      </w:r>
    </w:p>
    <w:p>
      <w:pPr>
        <w:adjustRightInd w:val="0"/>
        <w:snapToGrid w:val="0"/>
        <w:spacing w:line="600" w:lineRule="exact"/>
        <w:jc w:val="center"/>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第三章</w:t>
      </w:r>
      <w:r>
        <w:rPr>
          <w:rFonts w:hint="eastAsia" w:ascii="黑体" w:hAnsi="黑体" w:eastAsia="黑体"/>
          <w:b/>
          <w:color w:val="000000" w:themeColor="text1"/>
          <w:sz w:val="32"/>
          <w:szCs w:val="32"/>
          <w:lang w:val="en-US" w:eastAsia="zh-CN"/>
          <w14:textFill>
            <w14:solidFill>
              <w14:schemeClr w14:val="tx1"/>
            </w14:solidFill>
          </w14:textFill>
        </w:rPr>
        <w:t xml:space="preserve">  </w:t>
      </w:r>
      <w:r>
        <w:rPr>
          <w:rFonts w:hint="eastAsia" w:ascii="黑体" w:hAnsi="黑体" w:eastAsia="黑体"/>
          <w:b/>
          <w:color w:val="000000" w:themeColor="text1"/>
          <w:sz w:val="32"/>
          <w:szCs w:val="32"/>
          <w14:textFill>
            <w14:solidFill>
              <w14:schemeClr w14:val="tx1"/>
            </w14:solidFill>
          </w14:textFill>
        </w:rPr>
        <w:t>附</w:t>
      </w:r>
      <w:r>
        <w:rPr>
          <w:rFonts w:hint="eastAsia" w:ascii="黑体" w:hAnsi="黑体" w:eastAsia="黑体"/>
          <w:b/>
          <w:color w:val="000000" w:themeColor="text1"/>
          <w:sz w:val="32"/>
          <w:szCs w:val="32"/>
          <w:lang w:val="en-US" w:eastAsia="zh-CN"/>
          <w14:textFill>
            <w14:solidFill>
              <w14:schemeClr w14:val="tx1"/>
            </w14:solidFill>
          </w14:textFill>
        </w:rPr>
        <w:t xml:space="preserve">  </w:t>
      </w:r>
      <w:r>
        <w:rPr>
          <w:rFonts w:hint="eastAsia" w:ascii="黑体" w:hAnsi="黑体" w:eastAsia="黑体"/>
          <w:b/>
          <w:color w:val="000000" w:themeColor="text1"/>
          <w:sz w:val="32"/>
          <w:szCs w:val="32"/>
          <w14:textFill>
            <w14:solidFill>
              <w14:schemeClr w14:val="tx1"/>
            </w14:solidFill>
          </w14:textFill>
        </w:rPr>
        <w:t>则</w:t>
      </w:r>
    </w:p>
    <w:p>
      <w:pPr>
        <w:adjustRightInd w:val="0"/>
        <w:snapToGrid w:val="0"/>
        <w:spacing w:line="600" w:lineRule="exact"/>
        <w:ind w:firstLine="643" w:firstLineChars="200"/>
        <w:rPr>
          <w:rFonts w:hint="eastAsia"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 xml:space="preserve">第九条 </w:t>
      </w:r>
      <w:r>
        <w:rPr>
          <w:rFonts w:hint="eastAsia" w:ascii="仿宋_GB2312" w:eastAsia="仿宋_GB2312"/>
          <w:color w:val="000000" w:themeColor="text1"/>
          <w:sz w:val="32"/>
          <w:szCs w:val="32"/>
          <w14:textFill>
            <w14:solidFill>
              <w14:schemeClr w14:val="tx1"/>
            </w14:solidFill>
          </w14:textFill>
        </w:rPr>
        <w:t xml:space="preserve"> 国家奖学金、省政府奖学金坚持“公开、公平、公正、择优”的原则，学校各级评审部门必须严格依照国家、省和我校有关文件执行，坚决杜绝评审标准过于宽松</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评审把关不严</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材料填报不符合要求等现象，明确责任追究，确保国家和省政府奖学金用于奖励特别优秀的学生。</w:t>
      </w:r>
    </w:p>
    <w:p>
      <w:pPr>
        <w:wordWrap w:val="0"/>
        <w:adjustRightInd w:val="0"/>
        <w:snapToGrid w:val="0"/>
        <w:spacing w:line="600" w:lineRule="exact"/>
        <w:ind w:firstLine="643" w:firstLineChars="200"/>
        <w:rPr>
          <w:rFonts w:hint="eastAsia"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第十条</w:t>
      </w:r>
      <w:r>
        <w:rPr>
          <w:rFonts w:hint="eastAsia" w:ascii="仿宋_GB2312" w:eastAsia="仿宋_GB2312"/>
          <w:color w:val="000000" w:themeColor="text1"/>
          <w:sz w:val="32"/>
          <w:szCs w:val="32"/>
          <w14:textFill>
            <w14:solidFill>
              <w14:schemeClr w14:val="tx1"/>
            </w14:solidFill>
          </w14:textFill>
        </w:rPr>
        <w:t xml:space="preserve">  建立由纪检部门共同参与的监管机制。畅通反映问题渠道，在教学楼门厅显著位置张贴公布各</w:t>
      </w:r>
      <w:r>
        <w:rPr>
          <w:rFonts w:hint="eastAsia" w:ascii="仿宋_GB2312" w:eastAsia="仿宋_GB2312"/>
          <w:color w:val="000000" w:themeColor="text1"/>
          <w:sz w:val="32"/>
          <w:szCs w:val="32"/>
          <w:lang w:eastAsia="zh-CN"/>
          <w14:textFill>
            <w14:solidFill>
              <w14:schemeClr w14:val="tx1"/>
            </w14:solidFill>
          </w14:textFill>
        </w:rPr>
        <w:t>系（院）</w:t>
      </w:r>
      <w:r>
        <w:rPr>
          <w:rFonts w:hint="eastAsia" w:ascii="仿宋_GB2312" w:eastAsia="仿宋_GB2312"/>
          <w:color w:val="000000" w:themeColor="text1"/>
          <w:sz w:val="32"/>
          <w:szCs w:val="32"/>
          <w:lang w:val="en-US" w:eastAsia="zh-CN"/>
          <w14:textFill>
            <w14:solidFill>
              <w14:schemeClr w14:val="tx1"/>
            </w14:solidFill>
          </w14:textFill>
        </w:rPr>
        <w:t>部</w:t>
      </w:r>
      <w:r>
        <w:rPr>
          <w:rFonts w:hint="eastAsia" w:ascii="仿宋_GB2312" w:eastAsia="仿宋_GB2312"/>
          <w:color w:val="000000" w:themeColor="text1"/>
          <w:sz w:val="32"/>
          <w:szCs w:val="32"/>
          <w14:textFill>
            <w14:solidFill>
              <w14:schemeClr w14:val="tx1"/>
            </w14:solidFill>
          </w14:textFill>
        </w:rPr>
        <w:t>电话，</w:t>
      </w:r>
      <w:r>
        <w:rPr>
          <w:rFonts w:hint="eastAsia" w:ascii="仿宋_GB2312" w:eastAsia="仿宋_GB2312"/>
          <w:color w:val="000000" w:themeColor="text1"/>
          <w:sz w:val="32"/>
          <w:szCs w:val="32"/>
          <w:lang w:val="en-US" w:eastAsia="zh-CN"/>
          <w14:textFill>
            <w14:solidFill>
              <w14:schemeClr w14:val="tx1"/>
            </w14:solidFill>
          </w14:textFill>
        </w:rPr>
        <w:t>公布</w:t>
      </w:r>
      <w:r>
        <w:rPr>
          <w:rFonts w:hint="eastAsia" w:ascii="仿宋_GB2312" w:eastAsia="仿宋_GB2312"/>
          <w:color w:val="000000" w:themeColor="text1"/>
          <w:sz w:val="32"/>
          <w:szCs w:val="32"/>
          <w14:textFill>
            <w14:solidFill>
              <w14:schemeClr w14:val="tx1"/>
            </w14:solidFill>
          </w14:textFill>
        </w:rPr>
        <w:t>学生资助管理中心电话0635-8334823，公布学生资助管理中心邮箱lczyjsxy@126.com等，保证问题反馈渠道畅通。</w:t>
      </w:r>
    </w:p>
    <w:p>
      <w:pPr>
        <w:adjustRightInd w:val="0"/>
        <w:snapToGrid w:val="0"/>
        <w:spacing w:line="600" w:lineRule="exact"/>
        <w:ind w:firstLine="643" w:firstLineChars="200"/>
        <w:rPr>
          <w:rFonts w:hint="eastAsia"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第十一条</w:t>
      </w:r>
      <w:r>
        <w:rPr>
          <w:rFonts w:hint="eastAsia" w:ascii="仿宋_GB2312" w:eastAsia="仿宋_GB2312"/>
          <w:color w:val="000000" w:themeColor="text1"/>
          <w:sz w:val="32"/>
          <w:szCs w:val="32"/>
          <w14:textFill>
            <w14:solidFill>
              <w14:schemeClr w14:val="tx1"/>
            </w14:solidFill>
          </w14:textFill>
        </w:rPr>
        <w:t xml:space="preserve">  必须严格执行国家相关财经法规和本办法各项规定，对各种奖学金实行分账核算、专款专用，不得截留、挤占、挪用，同时应接受财政、审计、纪检以及主管部门的检查和监督。</w:t>
      </w:r>
    </w:p>
    <w:p>
      <w:pPr>
        <w:adjustRightInd w:val="0"/>
        <w:snapToGrid w:val="0"/>
        <w:spacing w:line="600" w:lineRule="exact"/>
        <w:rPr>
          <w:rFonts w:hint="eastAsia"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　　第十二条</w:t>
      </w:r>
      <w:r>
        <w:rPr>
          <w:rFonts w:hint="eastAsia" w:ascii="仿宋_GB2312" w:eastAsia="仿宋_GB2312"/>
          <w:color w:val="000000" w:themeColor="text1"/>
          <w:sz w:val="32"/>
          <w:szCs w:val="32"/>
          <w14:textFill>
            <w14:solidFill>
              <w14:schemeClr w14:val="tx1"/>
            </w14:solidFill>
          </w14:textFill>
        </w:rPr>
        <w:t xml:space="preserve">  本办法自公布之日起执行。</w:t>
      </w:r>
      <w:bookmarkStart w:id="8" w:name="_Hlk54273707"/>
      <w:r>
        <w:rPr>
          <w:rFonts w:hint="eastAsia" w:ascii="仿宋_GB2312" w:eastAsia="仿宋_GB2312"/>
          <w:color w:val="000000" w:themeColor="text1"/>
          <w:sz w:val="32"/>
          <w:szCs w:val="32"/>
          <w14:textFill>
            <w14:solidFill>
              <w14:schemeClr w14:val="tx1"/>
            </w14:solidFill>
          </w14:textFill>
        </w:rPr>
        <w:t>原《聊城职业技术学院国家奖学金、省政府奖学金、国家励志奖学金、省政府励志奖学金及国家助学金实施办法》（聊职院发〔2016〕70号）同时废止。</w:t>
      </w:r>
    </w:p>
    <w:bookmarkEnd w:id="8"/>
    <w:p>
      <w:pPr>
        <w:adjustRightInd w:val="0"/>
        <w:snapToGrid w:val="0"/>
        <w:spacing w:line="600" w:lineRule="exact"/>
        <w:ind w:firstLine="645"/>
        <w:rPr>
          <w:rFonts w:hint="eastAsia"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第十三条</w:t>
      </w:r>
      <w:r>
        <w:rPr>
          <w:rFonts w:hint="eastAsia" w:ascii="仿宋_GB2312" w:eastAsia="仿宋_GB2312"/>
          <w:color w:val="000000" w:themeColor="text1"/>
          <w:sz w:val="32"/>
          <w:szCs w:val="32"/>
          <w14:textFill>
            <w14:solidFill>
              <w14:schemeClr w14:val="tx1"/>
            </w14:solidFill>
          </w14:textFill>
        </w:rPr>
        <w:t xml:space="preserve">  本办法由学生工作部负责解释。</w:t>
      </w:r>
    </w:p>
    <w:p>
      <w:pPr>
        <w:adjustRightInd w:val="0"/>
        <w:snapToGrid w:val="0"/>
        <w:spacing w:line="600" w:lineRule="exact"/>
        <w:rPr>
          <w:rFonts w:hint="eastAsia" w:ascii="仿宋_GB2312" w:eastAsia="仿宋_GB2312"/>
          <w:color w:val="000000" w:themeColor="text1"/>
          <w:sz w:val="32"/>
          <w:szCs w:val="32"/>
          <w14:textFill>
            <w14:solidFill>
              <w14:schemeClr w14:val="tx1"/>
            </w14:solidFill>
          </w14:textFill>
        </w:rPr>
      </w:pPr>
    </w:p>
    <w:p>
      <w:pPr>
        <w:adjustRightInd w:val="0"/>
        <w:snapToGrid w:val="0"/>
        <w:spacing w:line="600" w:lineRule="exact"/>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　　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lang w:eastAsia="zh-CN"/>
          <w14:textFill>
            <w14:solidFill>
              <w14:schemeClr w14:val="tx1"/>
            </w14:solidFill>
          </w14:textFill>
        </w:rPr>
        <w:t>（  —  学年）国家奖学金申请审批表</w:t>
      </w:r>
    </w:p>
    <w:p>
      <w:pPr>
        <w:adjustRightInd w:val="0"/>
        <w:snapToGrid w:val="0"/>
        <w:spacing w:line="600" w:lineRule="exact"/>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1.2.</w:t>
      </w:r>
      <w:r>
        <w:rPr>
          <w:rFonts w:hint="eastAsia" w:ascii="仿宋_GB2312" w:hAnsi="仿宋_GB2312" w:eastAsia="仿宋_GB2312" w:cs="仿宋_GB2312"/>
          <w:color w:val="000000" w:themeColor="text1"/>
          <w:sz w:val="32"/>
          <w:szCs w:val="32"/>
          <w:lang w:eastAsia="zh-CN"/>
          <w14:textFill>
            <w14:solidFill>
              <w14:schemeClr w14:val="tx1"/>
            </w14:solidFill>
          </w14:textFill>
        </w:rPr>
        <w:t>（  —  学年）山东省政府奖学金申请审批表</w:t>
      </w:r>
    </w:p>
    <w:p>
      <w:pPr>
        <w:adjustRightInd w:val="0"/>
        <w:snapToGrid w:val="0"/>
        <w:spacing w:line="600" w:lineRule="exact"/>
        <w:rPr>
          <w:rFonts w:hint="eastAsia" w:ascii="黑体" w:hAnsi="黑体" w:eastAsia="黑体"/>
          <w:b/>
          <w:bCs/>
          <w:color w:val="000000" w:themeColor="text1"/>
          <w:sz w:val="32"/>
          <w:szCs w:val="32"/>
          <w:lang w:val="en-US" w:eastAsia="zh-CN"/>
          <w14:textFill>
            <w14:solidFill>
              <w14:schemeClr w14:val="tx1"/>
            </w14:solidFill>
          </w14:textFill>
        </w:rPr>
      </w:pPr>
      <w:r>
        <w:rPr>
          <w:rFonts w:hint="eastAsia" w:ascii="黑体" w:hAnsi="黑体" w:eastAsia="黑体"/>
          <w:b/>
          <w:bCs/>
          <w:color w:val="000000" w:themeColor="text1"/>
          <w:sz w:val="32"/>
          <w:szCs w:val="32"/>
          <w14:textFill>
            <w14:solidFill>
              <w14:schemeClr w14:val="tx1"/>
            </w14:solidFill>
          </w14:textFill>
        </w:rPr>
        <w:t>附件1</w:t>
      </w:r>
      <w:r>
        <w:rPr>
          <w:rFonts w:hint="eastAsia" w:ascii="黑体" w:hAnsi="黑体" w:eastAsia="黑体"/>
          <w:b/>
          <w:bCs/>
          <w:color w:val="000000" w:themeColor="text1"/>
          <w:sz w:val="32"/>
          <w:szCs w:val="32"/>
          <w:lang w:val="en-US" w:eastAsia="zh-CN"/>
          <w14:textFill>
            <w14:solidFill>
              <w14:schemeClr w14:val="tx1"/>
            </w14:solidFill>
          </w14:textFill>
        </w:rPr>
        <w:t>.1</w:t>
      </w:r>
    </w:p>
    <w:p>
      <w:pPr>
        <w:adjustRightInd w:val="0"/>
        <w:snapToGrid w:val="0"/>
        <w:spacing w:line="600" w:lineRule="exact"/>
        <w:jc w:val="center"/>
        <w:rPr>
          <w:rFonts w:ascii="方正小标宋简体" w:eastAsia="方正小标宋简体"/>
          <w:color w:val="000000" w:themeColor="text1"/>
          <w:sz w:val="36"/>
          <w:szCs w:val="36"/>
          <w14:textFill>
            <w14:solidFill>
              <w14:schemeClr w14:val="tx1"/>
            </w14:solidFill>
          </w14:textFill>
        </w:rPr>
      </w:pPr>
      <w:r>
        <w:rPr>
          <w:rFonts w:hint="eastAsia" w:ascii="方正小标宋简体" w:eastAsia="方正小标宋简体"/>
          <w:color w:val="000000" w:themeColor="text1"/>
          <w:sz w:val="36"/>
          <w:szCs w:val="36"/>
          <w14:textFill>
            <w14:solidFill>
              <w14:schemeClr w14:val="tx1"/>
            </w14:solidFill>
          </w14:textFill>
        </w:rPr>
        <w:t>（  —  学年）国家奖学金申请审批表</w:t>
      </w:r>
    </w:p>
    <w:p>
      <w:pPr>
        <w:adjustRightInd w:val="0"/>
        <w:snapToGrid w:val="0"/>
        <w:spacing w:line="600" w:lineRule="exact"/>
        <w:rPr>
          <w:rFonts w:ascii="黑体" w:eastAsia="黑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学校：                院系：                  学号：</w:t>
      </w:r>
    </w:p>
    <w:tbl>
      <w:tblPr>
        <w:tblStyle w:val="7"/>
        <w:tblpPr w:leftFromText="181" w:rightFromText="181" w:vertAnchor="text" w:horzAnchor="margin" w:tblpXSpec="center" w:tblpY="1"/>
        <w:tblOverlap w:val="never"/>
        <w:tblW w:w="9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65"/>
        <w:gridCol w:w="315"/>
        <w:gridCol w:w="103"/>
        <w:gridCol w:w="436"/>
        <w:gridCol w:w="436"/>
        <w:gridCol w:w="313"/>
        <w:gridCol w:w="122"/>
        <w:gridCol w:w="436"/>
        <w:gridCol w:w="436"/>
        <w:gridCol w:w="86"/>
        <w:gridCol w:w="350"/>
        <w:gridCol w:w="11"/>
        <w:gridCol w:w="424"/>
        <w:gridCol w:w="436"/>
        <w:gridCol w:w="142"/>
        <w:gridCol w:w="63"/>
        <w:gridCol w:w="231"/>
        <w:gridCol w:w="435"/>
        <w:gridCol w:w="436"/>
        <w:gridCol w:w="98"/>
        <w:gridCol w:w="338"/>
        <w:gridCol w:w="436"/>
        <w:gridCol w:w="435"/>
        <w:gridCol w:w="436"/>
        <w:gridCol w:w="436"/>
        <w:gridCol w:w="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35" w:type="dxa"/>
            <w:vMerge w:val="restart"/>
            <w:noWrap w:val="0"/>
            <w:vAlign w:val="center"/>
          </w:tcPr>
          <w:p>
            <w:pPr>
              <w:adjustRightInd w:val="0"/>
              <w:snapToGrid w:val="0"/>
              <w:spacing w:line="600" w:lineRule="exact"/>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基本情况</w:t>
            </w:r>
          </w:p>
        </w:tc>
        <w:tc>
          <w:tcPr>
            <w:tcW w:w="1365" w:type="dxa"/>
            <w:noWrap w:val="0"/>
            <w:vAlign w:val="center"/>
          </w:tcPr>
          <w:p>
            <w:pPr>
              <w:adjustRightInd w:val="0"/>
              <w:snapToGrid w:val="0"/>
              <w:spacing w:line="600" w:lineRule="exact"/>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姓名</w:t>
            </w:r>
          </w:p>
        </w:tc>
        <w:tc>
          <w:tcPr>
            <w:tcW w:w="1603" w:type="dxa"/>
            <w:gridSpan w:val="5"/>
            <w:noWrap w:val="0"/>
            <w:vAlign w:val="center"/>
          </w:tcPr>
          <w:p>
            <w:pPr>
              <w:adjustRightInd w:val="0"/>
              <w:snapToGrid w:val="0"/>
              <w:spacing w:line="600" w:lineRule="exact"/>
              <w:jc w:val="center"/>
              <w:rPr>
                <w:color w:val="000000" w:themeColor="text1"/>
                <w:sz w:val="24"/>
                <w14:textFill>
                  <w14:solidFill>
                    <w14:schemeClr w14:val="tx1"/>
                  </w14:solidFill>
                </w14:textFill>
              </w:rPr>
            </w:pPr>
          </w:p>
        </w:tc>
        <w:tc>
          <w:tcPr>
            <w:tcW w:w="1080" w:type="dxa"/>
            <w:gridSpan w:val="4"/>
            <w:noWrap w:val="0"/>
            <w:vAlign w:val="center"/>
          </w:tcPr>
          <w:p>
            <w:pPr>
              <w:adjustRightInd w:val="0"/>
              <w:snapToGrid w:val="0"/>
              <w:spacing w:line="600" w:lineRule="exact"/>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性别</w:t>
            </w:r>
          </w:p>
        </w:tc>
        <w:tc>
          <w:tcPr>
            <w:tcW w:w="1363" w:type="dxa"/>
            <w:gridSpan w:val="5"/>
            <w:noWrap w:val="0"/>
            <w:vAlign w:val="center"/>
          </w:tcPr>
          <w:p>
            <w:pPr>
              <w:adjustRightInd w:val="0"/>
              <w:snapToGrid w:val="0"/>
              <w:spacing w:line="600" w:lineRule="exact"/>
              <w:jc w:val="center"/>
              <w:rPr>
                <w:color w:val="000000" w:themeColor="text1"/>
                <w:sz w:val="24"/>
                <w14:textFill>
                  <w14:solidFill>
                    <w14:schemeClr w14:val="tx1"/>
                  </w14:solidFill>
                </w14:textFill>
              </w:rPr>
            </w:pPr>
          </w:p>
        </w:tc>
        <w:tc>
          <w:tcPr>
            <w:tcW w:w="1263" w:type="dxa"/>
            <w:gridSpan w:val="5"/>
            <w:noWrap w:val="0"/>
            <w:vAlign w:val="center"/>
          </w:tcPr>
          <w:p>
            <w:pPr>
              <w:adjustRightInd w:val="0"/>
              <w:snapToGrid w:val="0"/>
              <w:spacing w:line="600" w:lineRule="exact"/>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出生年月</w:t>
            </w:r>
          </w:p>
        </w:tc>
        <w:tc>
          <w:tcPr>
            <w:tcW w:w="2521" w:type="dxa"/>
            <w:gridSpan w:val="6"/>
            <w:noWrap w:val="0"/>
            <w:vAlign w:val="center"/>
          </w:tcPr>
          <w:p>
            <w:pPr>
              <w:adjustRightInd w:val="0"/>
              <w:snapToGrid w:val="0"/>
              <w:spacing w:line="600" w:lineRule="exact"/>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trPr>
        <w:tc>
          <w:tcPr>
            <w:tcW w:w="735" w:type="dxa"/>
            <w:vMerge w:val="continue"/>
            <w:noWrap w:val="0"/>
            <w:vAlign w:val="center"/>
          </w:tcPr>
          <w:p>
            <w:pPr>
              <w:widowControl/>
              <w:adjustRightInd w:val="0"/>
              <w:snapToGrid w:val="0"/>
              <w:spacing w:line="600" w:lineRule="exact"/>
              <w:jc w:val="center"/>
              <w:rPr>
                <w:color w:val="000000" w:themeColor="text1"/>
                <w:sz w:val="24"/>
                <w14:textFill>
                  <w14:solidFill>
                    <w14:schemeClr w14:val="tx1"/>
                  </w14:solidFill>
                </w14:textFill>
              </w:rPr>
            </w:pPr>
          </w:p>
        </w:tc>
        <w:tc>
          <w:tcPr>
            <w:tcW w:w="1365" w:type="dxa"/>
            <w:noWrap w:val="0"/>
            <w:vAlign w:val="center"/>
          </w:tcPr>
          <w:p>
            <w:pPr>
              <w:adjustRightInd w:val="0"/>
              <w:snapToGrid w:val="0"/>
              <w:spacing w:line="600" w:lineRule="exact"/>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政治面貌</w:t>
            </w:r>
          </w:p>
        </w:tc>
        <w:tc>
          <w:tcPr>
            <w:tcW w:w="1603" w:type="dxa"/>
            <w:gridSpan w:val="5"/>
            <w:noWrap w:val="0"/>
            <w:vAlign w:val="center"/>
          </w:tcPr>
          <w:p>
            <w:pPr>
              <w:adjustRightInd w:val="0"/>
              <w:snapToGrid w:val="0"/>
              <w:spacing w:line="600" w:lineRule="exact"/>
              <w:jc w:val="center"/>
              <w:rPr>
                <w:color w:val="000000" w:themeColor="text1"/>
                <w:sz w:val="24"/>
                <w14:textFill>
                  <w14:solidFill>
                    <w14:schemeClr w14:val="tx1"/>
                  </w14:solidFill>
                </w14:textFill>
              </w:rPr>
            </w:pPr>
          </w:p>
        </w:tc>
        <w:tc>
          <w:tcPr>
            <w:tcW w:w="1080" w:type="dxa"/>
            <w:gridSpan w:val="4"/>
            <w:noWrap w:val="0"/>
            <w:vAlign w:val="center"/>
          </w:tcPr>
          <w:p>
            <w:pPr>
              <w:adjustRightInd w:val="0"/>
              <w:snapToGrid w:val="0"/>
              <w:spacing w:line="600" w:lineRule="exact"/>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民族</w:t>
            </w:r>
          </w:p>
        </w:tc>
        <w:tc>
          <w:tcPr>
            <w:tcW w:w="1363" w:type="dxa"/>
            <w:gridSpan w:val="5"/>
            <w:noWrap w:val="0"/>
            <w:vAlign w:val="center"/>
          </w:tcPr>
          <w:p>
            <w:pPr>
              <w:adjustRightInd w:val="0"/>
              <w:snapToGrid w:val="0"/>
              <w:spacing w:line="600" w:lineRule="exact"/>
              <w:jc w:val="center"/>
              <w:rPr>
                <w:color w:val="000000" w:themeColor="text1"/>
                <w:sz w:val="24"/>
                <w14:textFill>
                  <w14:solidFill>
                    <w14:schemeClr w14:val="tx1"/>
                  </w14:solidFill>
                </w14:textFill>
              </w:rPr>
            </w:pPr>
          </w:p>
        </w:tc>
        <w:tc>
          <w:tcPr>
            <w:tcW w:w="1263" w:type="dxa"/>
            <w:gridSpan w:val="5"/>
            <w:noWrap w:val="0"/>
            <w:vAlign w:val="center"/>
          </w:tcPr>
          <w:p>
            <w:pPr>
              <w:adjustRightInd w:val="0"/>
              <w:snapToGrid w:val="0"/>
              <w:spacing w:line="600" w:lineRule="exact"/>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入学时间</w:t>
            </w:r>
          </w:p>
        </w:tc>
        <w:tc>
          <w:tcPr>
            <w:tcW w:w="2521" w:type="dxa"/>
            <w:gridSpan w:val="6"/>
            <w:noWrap w:val="0"/>
            <w:vAlign w:val="center"/>
          </w:tcPr>
          <w:p>
            <w:pPr>
              <w:widowControl/>
              <w:adjustRightInd w:val="0"/>
              <w:snapToGrid w:val="0"/>
              <w:spacing w:line="600" w:lineRule="exact"/>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exact"/>
        </w:trPr>
        <w:tc>
          <w:tcPr>
            <w:tcW w:w="735" w:type="dxa"/>
            <w:vMerge w:val="continue"/>
            <w:noWrap w:val="0"/>
            <w:vAlign w:val="center"/>
          </w:tcPr>
          <w:p>
            <w:pPr>
              <w:widowControl/>
              <w:adjustRightInd w:val="0"/>
              <w:snapToGrid w:val="0"/>
              <w:spacing w:line="600" w:lineRule="exact"/>
              <w:jc w:val="center"/>
              <w:rPr>
                <w:color w:val="000000" w:themeColor="text1"/>
                <w:sz w:val="24"/>
                <w14:textFill>
                  <w14:solidFill>
                    <w14:schemeClr w14:val="tx1"/>
                  </w14:solidFill>
                </w14:textFill>
              </w:rPr>
            </w:pPr>
          </w:p>
        </w:tc>
        <w:tc>
          <w:tcPr>
            <w:tcW w:w="1365" w:type="dxa"/>
            <w:noWrap w:val="0"/>
            <w:vAlign w:val="center"/>
          </w:tcPr>
          <w:p>
            <w:pPr>
              <w:adjustRightInd w:val="0"/>
              <w:snapToGrid w:val="0"/>
              <w:spacing w:line="600" w:lineRule="exact"/>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专业、班级</w:t>
            </w:r>
          </w:p>
        </w:tc>
        <w:tc>
          <w:tcPr>
            <w:tcW w:w="1603" w:type="dxa"/>
            <w:gridSpan w:val="5"/>
            <w:noWrap w:val="0"/>
            <w:vAlign w:val="center"/>
          </w:tcPr>
          <w:p>
            <w:pPr>
              <w:adjustRightInd w:val="0"/>
              <w:snapToGrid w:val="0"/>
              <w:spacing w:line="600" w:lineRule="exact"/>
              <w:jc w:val="center"/>
              <w:rPr>
                <w:color w:val="000000" w:themeColor="text1"/>
                <w:sz w:val="24"/>
                <w14:textFill>
                  <w14:solidFill>
                    <w14:schemeClr w14:val="tx1"/>
                  </w14:solidFill>
                </w14:textFill>
              </w:rPr>
            </w:pPr>
          </w:p>
        </w:tc>
        <w:tc>
          <w:tcPr>
            <w:tcW w:w="1080" w:type="dxa"/>
            <w:gridSpan w:val="4"/>
            <w:noWrap w:val="0"/>
            <w:vAlign w:val="center"/>
          </w:tcPr>
          <w:p>
            <w:pPr>
              <w:adjustRightInd w:val="0"/>
              <w:snapToGrid w:val="0"/>
              <w:spacing w:line="600" w:lineRule="exact"/>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学制</w:t>
            </w:r>
          </w:p>
        </w:tc>
        <w:tc>
          <w:tcPr>
            <w:tcW w:w="1363" w:type="dxa"/>
            <w:gridSpan w:val="5"/>
            <w:noWrap w:val="0"/>
            <w:vAlign w:val="center"/>
          </w:tcPr>
          <w:p>
            <w:pPr>
              <w:adjustRightInd w:val="0"/>
              <w:snapToGrid w:val="0"/>
              <w:spacing w:line="600" w:lineRule="exact"/>
              <w:jc w:val="center"/>
              <w:rPr>
                <w:color w:val="000000" w:themeColor="text1"/>
                <w:sz w:val="24"/>
                <w14:textFill>
                  <w14:solidFill>
                    <w14:schemeClr w14:val="tx1"/>
                  </w14:solidFill>
                </w14:textFill>
              </w:rPr>
            </w:pPr>
          </w:p>
        </w:tc>
        <w:tc>
          <w:tcPr>
            <w:tcW w:w="1263" w:type="dxa"/>
            <w:gridSpan w:val="5"/>
            <w:noWrap w:val="0"/>
            <w:vAlign w:val="center"/>
          </w:tcPr>
          <w:p>
            <w:pPr>
              <w:adjustRightInd w:val="0"/>
              <w:snapToGrid w:val="0"/>
              <w:spacing w:line="600" w:lineRule="exact"/>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联系电话</w:t>
            </w:r>
          </w:p>
        </w:tc>
        <w:tc>
          <w:tcPr>
            <w:tcW w:w="2521" w:type="dxa"/>
            <w:gridSpan w:val="6"/>
            <w:noWrap w:val="0"/>
            <w:vAlign w:val="center"/>
          </w:tcPr>
          <w:p>
            <w:pPr>
              <w:widowControl/>
              <w:adjustRightInd w:val="0"/>
              <w:snapToGrid w:val="0"/>
              <w:spacing w:line="600" w:lineRule="exact"/>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trPr>
        <w:tc>
          <w:tcPr>
            <w:tcW w:w="735" w:type="dxa"/>
            <w:vMerge w:val="continue"/>
            <w:noWrap w:val="0"/>
            <w:vAlign w:val="center"/>
          </w:tcPr>
          <w:p>
            <w:pPr>
              <w:widowControl/>
              <w:adjustRightInd w:val="0"/>
              <w:snapToGrid w:val="0"/>
              <w:spacing w:line="600" w:lineRule="exact"/>
              <w:jc w:val="center"/>
              <w:rPr>
                <w:color w:val="000000" w:themeColor="text1"/>
                <w:sz w:val="24"/>
                <w14:textFill>
                  <w14:solidFill>
                    <w14:schemeClr w14:val="tx1"/>
                  </w14:solidFill>
                </w14:textFill>
              </w:rPr>
            </w:pPr>
          </w:p>
        </w:tc>
        <w:tc>
          <w:tcPr>
            <w:tcW w:w="1365" w:type="dxa"/>
            <w:noWrap w:val="0"/>
            <w:vAlign w:val="center"/>
          </w:tcPr>
          <w:p>
            <w:pPr>
              <w:adjustRightInd w:val="0"/>
              <w:snapToGrid w:val="0"/>
              <w:spacing w:line="600" w:lineRule="exact"/>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身份证号</w:t>
            </w:r>
          </w:p>
        </w:tc>
        <w:tc>
          <w:tcPr>
            <w:tcW w:w="418" w:type="dxa"/>
            <w:gridSpan w:val="2"/>
            <w:noWrap w:val="0"/>
            <w:vAlign w:val="center"/>
          </w:tcPr>
          <w:p>
            <w:pPr>
              <w:widowControl/>
              <w:adjustRightInd w:val="0"/>
              <w:snapToGrid w:val="0"/>
              <w:spacing w:line="600" w:lineRule="exact"/>
              <w:jc w:val="center"/>
              <w:rPr>
                <w:color w:val="000000" w:themeColor="text1"/>
                <w:sz w:val="24"/>
                <w14:textFill>
                  <w14:solidFill>
                    <w14:schemeClr w14:val="tx1"/>
                  </w14:solidFill>
                </w14:textFill>
              </w:rPr>
            </w:pPr>
          </w:p>
        </w:tc>
        <w:tc>
          <w:tcPr>
            <w:tcW w:w="436" w:type="dxa"/>
            <w:noWrap w:val="0"/>
            <w:vAlign w:val="center"/>
          </w:tcPr>
          <w:p>
            <w:pPr>
              <w:widowControl/>
              <w:adjustRightInd w:val="0"/>
              <w:snapToGrid w:val="0"/>
              <w:spacing w:line="600" w:lineRule="exact"/>
              <w:jc w:val="center"/>
              <w:rPr>
                <w:color w:val="000000" w:themeColor="text1"/>
                <w:sz w:val="24"/>
                <w14:textFill>
                  <w14:solidFill>
                    <w14:schemeClr w14:val="tx1"/>
                  </w14:solidFill>
                </w14:textFill>
              </w:rPr>
            </w:pPr>
          </w:p>
        </w:tc>
        <w:tc>
          <w:tcPr>
            <w:tcW w:w="436" w:type="dxa"/>
            <w:noWrap w:val="0"/>
            <w:vAlign w:val="center"/>
          </w:tcPr>
          <w:p>
            <w:pPr>
              <w:widowControl/>
              <w:adjustRightInd w:val="0"/>
              <w:snapToGrid w:val="0"/>
              <w:spacing w:line="600" w:lineRule="exact"/>
              <w:jc w:val="center"/>
              <w:rPr>
                <w:color w:val="000000" w:themeColor="text1"/>
                <w:sz w:val="24"/>
                <w14:textFill>
                  <w14:solidFill>
                    <w14:schemeClr w14:val="tx1"/>
                  </w14:solidFill>
                </w14:textFill>
              </w:rPr>
            </w:pPr>
          </w:p>
        </w:tc>
        <w:tc>
          <w:tcPr>
            <w:tcW w:w="435" w:type="dxa"/>
            <w:gridSpan w:val="2"/>
            <w:noWrap w:val="0"/>
            <w:vAlign w:val="center"/>
          </w:tcPr>
          <w:p>
            <w:pPr>
              <w:widowControl/>
              <w:adjustRightInd w:val="0"/>
              <w:snapToGrid w:val="0"/>
              <w:spacing w:line="600" w:lineRule="exact"/>
              <w:jc w:val="center"/>
              <w:rPr>
                <w:color w:val="000000" w:themeColor="text1"/>
                <w:sz w:val="24"/>
                <w14:textFill>
                  <w14:solidFill>
                    <w14:schemeClr w14:val="tx1"/>
                  </w14:solidFill>
                </w14:textFill>
              </w:rPr>
            </w:pPr>
          </w:p>
        </w:tc>
        <w:tc>
          <w:tcPr>
            <w:tcW w:w="436" w:type="dxa"/>
            <w:noWrap w:val="0"/>
            <w:vAlign w:val="center"/>
          </w:tcPr>
          <w:p>
            <w:pPr>
              <w:widowControl/>
              <w:adjustRightInd w:val="0"/>
              <w:snapToGrid w:val="0"/>
              <w:spacing w:line="600" w:lineRule="exact"/>
              <w:jc w:val="center"/>
              <w:rPr>
                <w:color w:val="000000" w:themeColor="text1"/>
                <w:sz w:val="24"/>
                <w14:textFill>
                  <w14:solidFill>
                    <w14:schemeClr w14:val="tx1"/>
                  </w14:solidFill>
                </w14:textFill>
              </w:rPr>
            </w:pPr>
          </w:p>
        </w:tc>
        <w:tc>
          <w:tcPr>
            <w:tcW w:w="436" w:type="dxa"/>
            <w:noWrap w:val="0"/>
            <w:vAlign w:val="center"/>
          </w:tcPr>
          <w:p>
            <w:pPr>
              <w:widowControl/>
              <w:adjustRightInd w:val="0"/>
              <w:snapToGrid w:val="0"/>
              <w:spacing w:line="600" w:lineRule="exact"/>
              <w:jc w:val="center"/>
              <w:rPr>
                <w:color w:val="000000" w:themeColor="text1"/>
                <w:sz w:val="24"/>
                <w14:textFill>
                  <w14:solidFill>
                    <w14:schemeClr w14:val="tx1"/>
                  </w14:solidFill>
                </w14:textFill>
              </w:rPr>
            </w:pPr>
          </w:p>
        </w:tc>
        <w:tc>
          <w:tcPr>
            <w:tcW w:w="436" w:type="dxa"/>
            <w:gridSpan w:val="2"/>
            <w:noWrap w:val="0"/>
            <w:vAlign w:val="center"/>
          </w:tcPr>
          <w:p>
            <w:pPr>
              <w:widowControl/>
              <w:adjustRightInd w:val="0"/>
              <w:snapToGrid w:val="0"/>
              <w:spacing w:line="600" w:lineRule="exact"/>
              <w:jc w:val="center"/>
              <w:rPr>
                <w:color w:val="000000" w:themeColor="text1"/>
                <w:sz w:val="24"/>
                <w14:textFill>
                  <w14:solidFill>
                    <w14:schemeClr w14:val="tx1"/>
                  </w14:solidFill>
                </w14:textFill>
              </w:rPr>
            </w:pPr>
          </w:p>
        </w:tc>
        <w:tc>
          <w:tcPr>
            <w:tcW w:w="435" w:type="dxa"/>
            <w:gridSpan w:val="2"/>
            <w:noWrap w:val="0"/>
            <w:vAlign w:val="center"/>
          </w:tcPr>
          <w:p>
            <w:pPr>
              <w:widowControl/>
              <w:adjustRightInd w:val="0"/>
              <w:snapToGrid w:val="0"/>
              <w:spacing w:line="600" w:lineRule="exact"/>
              <w:jc w:val="center"/>
              <w:rPr>
                <w:color w:val="000000" w:themeColor="text1"/>
                <w:sz w:val="24"/>
                <w14:textFill>
                  <w14:solidFill>
                    <w14:schemeClr w14:val="tx1"/>
                  </w14:solidFill>
                </w14:textFill>
              </w:rPr>
            </w:pPr>
          </w:p>
        </w:tc>
        <w:tc>
          <w:tcPr>
            <w:tcW w:w="436" w:type="dxa"/>
            <w:noWrap w:val="0"/>
            <w:vAlign w:val="center"/>
          </w:tcPr>
          <w:p>
            <w:pPr>
              <w:widowControl/>
              <w:adjustRightInd w:val="0"/>
              <w:snapToGrid w:val="0"/>
              <w:spacing w:line="600" w:lineRule="exact"/>
              <w:jc w:val="center"/>
              <w:rPr>
                <w:color w:val="000000" w:themeColor="text1"/>
                <w:sz w:val="24"/>
                <w14:textFill>
                  <w14:solidFill>
                    <w14:schemeClr w14:val="tx1"/>
                  </w14:solidFill>
                </w14:textFill>
              </w:rPr>
            </w:pPr>
          </w:p>
        </w:tc>
        <w:tc>
          <w:tcPr>
            <w:tcW w:w="436" w:type="dxa"/>
            <w:gridSpan w:val="3"/>
            <w:noWrap w:val="0"/>
            <w:vAlign w:val="center"/>
          </w:tcPr>
          <w:p>
            <w:pPr>
              <w:widowControl/>
              <w:adjustRightInd w:val="0"/>
              <w:snapToGrid w:val="0"/>
              <w:spacing w:line="600" w:lineRule="exact"/>
              <w:jc w:val="center"/>
              <w:rPr>
                <w:color w:val="000000" w:themeColor="text1"/>
                <w:sz w:val="24"/>
                <w14:textFill>
                  <w14:solidFill>
                    <w14:schemeClr w14:val="tx1"/>
                  </w14:solidFill>
                </w14:textFill>
              </w:rPr>
            </w:pPr>
          </w:p>
        </w:tc>
        <w:tc>
          <w:tcPr>
            <w:tcW w:w="435" w:type="dxa"/>
            <w:noWrap w:val="0"/>
            <w:vAlign w:val="center"/>
          </w:tcPr>
          <w:p>
            <w:pPr>
              <w:widowControl/>
              <w:adjustRightInd w:val="0"/>
              <w:snapToGrid w:val="0"/>
              <w:spacing w:line="600" w:lineRule="exact"/>
              <w:jc w:val="center"/>
              <w:rPr>
                <w:color w:val="000000" w:themeColor="text1"/>
                <w:sz w:val="24"/>
                <w14:textFill>
                  <w14:solidFill>
                    <w14:schemeClr w14:val="tx1"/>
                  </w14:solidFill>
                </w14:textFill>
              </w:rPr>
            </w:pPr>
          </w:p>
        </w:tc>
        <w:tc>
          <w:tcPr>
            <w:tcW w:w="436" w:type="dxa"/>
            <w:noWrap w:val="0"/>
            <w:vAlign w:val="center"/>
          </w:tcPr>
          <w:p>
            <w:pPr>
              <w:widowControl/>
              <w:adjustRightInd w:val="0"/>
              <w:snapToGrid w:val="0"/>
              <w:spacing w:line="600" w:lineRule="exact"/>
              <w:jc w:val="center"/>
              <w:rPr>
                <w:color w:val="000000" w:themeColor="text1"/>
                <w:sz w:val="24"/>
                <w14:textFill>
                  <w14:solidFill>
                    <w14:schemeClr w14:val="tx1"/>
                  </w14:solidFill>
                </w14:textFill>
              </w:rPr>
            </w:pPr>
          </w:p>
        </w:tc>
        <w:tc>
          <w:tcPr>
            <w:tcW w:w="436" w:type="dxa"/>
            <w:gridSpan w:val="2"/>
            <w:noWrap w:val="0"/>
            <w:vAlign w:val="center"/>
          </w:tcPr>
          <w:p>
            <w:pPr>
              <w:widowControl/>
              <w:adjustRightInd w:val="0"/>
              <w:snapToGrid w:val="0"/>
              <w:spacing w:line="600" w:lineRule="exact"/>
              <w:jc w:val="center"/>
              <w:rPr>
                <w:color w:val="000000" w:themeColor="text1"/>
                <w:sz w:val="24"/>
                <w14:textFill>
                  <w14:solidFill>
                    <w14:schemeClr w14:val="tx1"/>
                  </w14:solidFill>
                </w14:textFill>
              </w:rPr>
            </w:pPr>
          </w:p>
        </w:tc>
        <w:tc>
          <w:tcPr>
            <w:tcW w:w="436" w:type="dxa"/>
            <w:noWrap w:val="0"/>
            <w:vAlign w:val="center"/>
          </w:tcPr>
          <w:p>
            <w:pPr>
              <w:widowControl/>
              <w:adjustRightInd w:val="0"/>
              <w:snapToGrid w:val="0"/>
              <w:spacing w:line="600" w:lineRule="exact"/>
              <w:jc w:val="center"/>
              <w:rPr>
                <w:color w:val="000000" w:themeColor="text1"/>
                <w:sz w:val="24"/>
                <w14:textFill>
                  <w14:solidFill>
                    <w14:schemeClr w14:val="tx1"/>
                  </w14:solidFill>
                </w14:textFill>
              </w:rPr>
            </w:pPr>
          </w:p>
        </w:tc>
        <w:tc>
          <w:tcPr>
            <w:tcW w:w="435" w:type="dxa"/>
            <w:noWrap w:val="0"/>
            <w:vAlign w:val="center"/>
          </w:tcPr>
          <w:p>
            <w:pPr>
              <w:widowControl/>
              <w:adjustRightInd w:val="0"/>
              <w:snapToGrid w:val="0"/>
              <w:spacing w:line="600" w:lineRule="exact"/>
              <w:jc w:val="center"/>
              <w:rPr>
                <w:color w:val="000000" w:themeColor="text1"/>
                <w:sz w:val="24"/>
                <w14:textFill>
                  <w14:solidFill>
                    <w14:schemeClr w14:val="tx1"/>
                  </w14:solidFill>
                </w14:textFill>
              </w:rPr>
            </w:pPr>
          </w:p>
        </w:tc>
        <w:tc>
          <w:tcPr>
            <w:tcW w:w="436" w:type="dxa"/>
            <w:noWrap w:val="0"/>
            <w:vAlign w:val="center"/>
          </w:tcPr>
          <w:p>
            <w:pPr>
              <w:widowControl/>
              <w:adjustRightInd w:val="0"/>
              <w:snapToGrid w:val="0"/>
              <w:spacing w:line="600" w:lineRule="exact"/>
              <w:jc w:val="center"/>
              <w:rPr>
                <w:color w:val="000000" w:themeColor="text1"/>
                <w:sz w:val="24"/>
                <w14:textFill>
                  <w14:solidFill>
                    <w14:schemeClr w14:val="tx1"/>
                  </w14:solidFill>
                </w14:textFill>
              </w:rPr>
            </w:pPr>
          </w:p>
        </w:tc>
        <w:tc>
          <w:tcPr>
            <w:tcW w:w="436" w:type="dxa"/>
            <w:noWrap w:val="0"/>
            <w:vAlign w:val="center"/>
          </w:tcPr>
          <w:p>
            <w:pPr>
              <w:widowControl/>
              <w:adjustRightInd w:val="0"/>
              <w:snapToGrid w:val="0"/>
              <w:spacing w:line="600" w:lineRule="exact"/>
              <w:jc w:val="center"/>
              <w:rPr>
                <w:color w:val="000000" w:themeColor="text1"/>
                <w:sz w:val="24"/>
                <w14:textFill>
                  <w14:solidFill>
                    <w14:schemeClr w14:val="tx1"/>
                  </w14:solidFill>
                </w14:textFill>
              </w:rPr>
            </w:pPr>
          </w:p>
        </w:tc>
        <w:tc>
          <w:tcPr>
            <w:tcW w:w="440" w:type="dxa"/>
            <w:noWrap w:val="0"/>
            <w:vAlign w:val="center"/>
          </w:tcPr>
          <w:p>
            <w:pPr>
              <w:widowControl/>
              <w:adjustRightInd w:val="0"/>
              <w:snapToGrid w:val="0"/>
              <w:spacing w:line="600" w:lineRule="exact"/>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exact"/>
        </w:trPr>
        <w:tc>
          <w:tcPr>
            <w:tcW w:w="735" w:type="dxa"/>
            <w:vMerge w:val="restart"/>
            <w:noWrap w:val="0"/>
            <w:vAlign w:val="center"/>
          </w:tcPr>
          <w:p>
            <w:pPr>
              <w:adjustRightInd w:val="0"/>
              <w:snapToGrid w:val="0"/>
              <w:spacing w:line="600" w:lineRule="exact"/>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学习情况</w:t>
            </w:r>
          </w:p>
        </w:tc>
        <w:tc>
          <w:tcPr>
            <w:tcW w:w="4409" w:type="dxa"/>
            <w:gridSpan w:val="12"/>
            <w:noWrap w:val="0"/>
            <w:vAlign w:val="center"/>
          </w:tcPr>
          <w:p>
            <w:pPr>
              <w:adjustRightInd w:val="0"/>
              <w:snapToGrid w:val="0"/>
              <w:spacing w:line="6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成绩排名：</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（名次</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总人数）</w:t>
            </w:r>
          </w:p>
        </w:tc>
        <w:tc>
          <w:tcPr>
            <w:tcW w:w="4786" w:type="dxa"/>
            <w:gridSpan w:val="14"/>
            <w:noWrap w:val="0"/>
            <w:vAlign w:val="center"/>
          </w:tcPr>
          <w:p>
            <w:pPr>
              <w:adjustRightInd w:val="0"/>
              <w:snapToGrid w:val="0"/>
              <w:spacing w:line="6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实行综合考评排名：是□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exact"/>
        </w:trPr>
        <w:tc>
          <w:tcPr>
            <w:tcW w:w="735" w:type="dxa"/>
            <w:vMerge w:val="continue"/>
            <w:noWrap w:val="0"/>
            <w:vAlign w:val="center"/>
          </w:tcPr>
          <w:p>
            <w:pPr>
              <w:adjustRightInd w:val="0"/>
              <w:snapToGrid w:val="0"/>
              <w:spacing w:line="600" w:lineRule="exact"/>
              <w:jc w:val="center"/>
              <w:rPr>
                <w:b/>
                <w:color w:val="000000" w:themeColor="text1"/>
                <w:sz w:val="24"/>
                <w14:textFill>
                  <w14:solidFill>
                    <w14:schemeClr w14:val="tx1"/>
                  </w14:solidFill>
                </w14:textFill>
              </w:rPr>
            </w:pPr>
          </w:p>
        </w:tc>
        <w:tc>
          <w:tcPr>
            <w:tcW w:w="4409" w:type="dxa"/>
            <w:gridSpan w:val="12"/>
            <w:noWrap w:val="0"/>
            <w:vAlign w:val="center"/>
          </w:tcPr>
          <w:p>
            <w:pPr>
              <w:adjustRightInd w:val="0"/>
              <w:snapToGrid w:val="0"/>
              <w:spacing w:line="6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必修课</w:t>
            </w:r>
            <w:r>
              <w:rPr>
                <w:rFonts w:hint="eastAsia"/>
                <w:color w:val="000000" w:themeColor="text1"/>
                <w:sz w:val="24"/>
                <w:u w:val="single"/>
                <w14:textFill>
                  <w14:solidFill>
                    <w14:schemeClr w14:val="tx1"/>
                  </w14:solidFill>
                </w14:textFill>
              </w:rPr>
              <w:t>　　</w:t>
            </w:r>
            <w:r>
              <w:rPr>
                <w:rFonts w:hint="eastAsia"/>
                <w:color w:val="000000" w:themeColor="text1"/>
                <w:sz w:val="24"/>
                <w14:textFill>
                  <w14:solidFill>
                    <w14:schemeClr w14:val="tx1"/>
                  </w14:solidFill>
                </w14:textFill>
              </w:rPr>
              <w:t xml:space="preserve">门，其中及格以上 </w:t>
            </w:r>
            <w:r>
              <w:rPr>
                <w:rFonts w:hint="eastAsia"/>
                <w:color w:val="000000" w:themeColor="text1"/>
                <w:sz w:val="24"/>
                <w:u w:val="single"/>
                <w14:textFill>
                  <w14:solidFill>
                    <w14:schemeClr w14:val="tx1"/>
                  </w14:solidFill>
                </w14:textFill>
              </w:rPr>
              <w:t>　　</w:t>
            </w:r>
            <w:r>
              <w:rPr>
                <w:rFonts w:hint="eastAsia"/>
                <w:color w:val="000000" w:themeColor="text1"/>
                <w:sz w:val="24"/>
                <w14:textFill>
                  <w14:solidFill>
                    <w14:schemeClr w14:val="tx1"/>
                  </w14:solidFill>
                </w14:textFill>
              </w:rPr>
              <w:t>门</w:t>
            </w:r>
          </w:p>
        </w:tc>
        <w:tc>
          <w:tcPr>
            <w:tcW w:w="4786" w:type="dxa"/>
            <w:gridSpan w:val="14"/>
            <w:noWrap w:val="0"/>
            <w:vAlign w:val="center"/>
          </w:tcPr>
          <w:p>
            <w:pPr>
              <w:adjustRightInd w:val="0"/>
              <w:snapToGrid w:val="0"/>
              <w:spacing w:line="6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如是，排名：</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xml:space="preserve"> /</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（名次/总人数）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5" w:type="dxa"/>
            <w:vMerge w:val="restart"/>
            <w:noWrap w:val="0"/>
            <w:vAlign w:val="center"/>
          </w:tcPr>
          <w:p>
            <w:pPr>
              <w:adjustRightInd w:val="0"/>
              <w:snapToGrid w:val="0"/>
              <w:spacing w:line="600" w:lineRule="exact"/>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大学期间主要获奖情况</w:t>
            </w:r>
          </w:p>
        </w:tc>
        <w:tc>
          <w:tcPr>
            <w:tcW w:w="1680" w:type="dxa"/>
            <w:gridSpan w:val="2"/>
            <w:noWrap w:val="0"/>
            <w:vAlign w:val="center"/>
          </w:tcPr>
          <w:p>
            <w:pPr>
              <w:adjustRightInd w:val="0"/>
              <w:snapToGrid w:val="0"/>
              <w:spacing w:line="6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日期</w:t>
            </w:r>
          </w:p>
        </w:tc>
        <w:tc>
          <w:tcPr>
            <w:tcW w:w="3794" w:type="dxa"/>
            <w:gridSpan w:val="14"/>
            <w:noWrap w:val="0"/>
            <w:vAlign w:val="center"/>
          </w:tcPr>
          <w:p>
            <w:pPr>
              <w:adjustRightInd w:val="0"/>
              <w:snapToGrid w:val="0"/>
              <w:spacing w:line="6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奖项名称</w:t>
            </w:r>
          </w:p>
        </w:tc>
        <w:tc>
          <w:tcPr>
            <w:tcW w:w="3721" w:type="dxa"/>
            <w:gridSpan w:val="10"/>
            <w:noWrap w:val="0"/>
            <w:vAlign w:val="center"/>
          </w:tcPr>
          <w:p>
            <w:pPr>
              <w:adjustRightInd w:val="0"/>
              <w:snapToGrid w:val="0"/>
              <w:spacing w:line="6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5" w:type="dxa"/>
            <w:vMerge w:val="continue"/>
            <w:noWrap w:val="0"/>
            <w:vAlign w:val="center"/>
          </w:tcPr>
          <w:p>
            <w:pPr>
              <w:adjustRightInd w:val="0"/>
              <w:snapToGrid w:val="0"/>
              <w:spacing w:line="600" w:lineRule="exact"/>
              <w:jc w:val="center"/>
              <w:rPr>
                <w:b/>
                <w:color w:val="000000" w:themeColor="text1"/>
                <w:sz w:val="24"/>
                <w14:textFill>
                  <w14:solidFill>
                    <w14:schemeClr w14:val="tx1"/>
                  </w14:solidFill>
                </w14:textFill>
              </w:rPr>
            </w:pPr>
          </w:p>
        </w:tc>
        <w:tc>
          <w:tcPr>
            <w:tcW w:w="1680" w:type="dxa"/>
            <w:gridSpan w:val="2"/>
            <w:noWrap w:val="0"/>
            <w:vAlign w:val="center"/>
          </w:tcPr>
          <w:p>
            <w:pPr>
              <w:adjustRightInd w:val="0"/>
              <w:snapToGrid w:val="0"/>
              <w:spacing w:line="600" w:lineRule="exact"/>
              <w:rPr>
                <w:color w:val="000000" w:themeColor="text1"/>
                <w:sz w:val="24"/>
                <w14:textFill>
                  <w14:solidFill>
                    <w14:schemeClr w14:val="tx1"/>
                  </w14:solidFill>
                </w14:textFill>
              </w:rPr>
            </w:pPr>
          </w:p>
        </w:tc>
        <w:tc>
          <w:tcPr>
            <w:tcW w:w="3794" w:type="dxa"/>
            <w:gridSpan w:val="14"/>
            <w:noWrap w:val="0"/>
            <w:vAlign w:val="center"/>
          </w:tcPr>
          <w:p>
            <w:pPr>
              <w:adjustRightInd w:val="0"/>
              <w:snapToGrid w:val="0"/>
              <w:spacing w:line="600" w:lineRule="exact"/>
              <w:rPr>
                <w:color w:val="000000" w:themeColor="text1"/>
                <w:sz w:val="24"/>
                <w14:textFill>
                  <w14:solidFill>
                    <w14:schemeClr w14:val="tx1"/>
                  </w14:solidFill>
                </w14:textFill>
              </w:rPr>
            </w:pPr>
          </w:p>
        </w:tc>
        <w:tc>
          <w:tcPr>
            <w:tcW w:w="3721" w:type="dxa"/>
            <w:gridSpan w:val="10"/>
            <w:noWrap w:val="0"/>
            <w:vAlign w:val="center"/>
          </w:tcPr>
          <w:p>
            <w:pPr>
              <w:adjustRightInd w:val="0"/>
              <w:snapToGrid w:val="0"/>
              <w:spacing w:line="600" w:lineRule="exact"/>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5" w:type="dxa"/>
            <w:vMerge w:val="continue"/>
            <w:noWrap w:val="0"/>
            <w:vAlign w:val="center"/>
          </w:tcPr>
          <w:p>
            <w:pPr>
              <w:adjustRightInd w:val="0"/>
              <w:snapToGrid w:val="0"/>
              <w:spacing w:line="600" w:lineRule="exact"/>
              <w:jc w:val="center"/>
              <w:rPr>
                <w:b/>
                <w:color w:val="000000" w:themeColor="text1"/>
                <w:sz w:val="24"/>
                <w14:textFill>
                  <w14:solidFill>
                    <w14:schemeClr w14:val="tx1"/>
                  </w14:solidFill>
                </w14:textFill>
              </w:rPr>
            </w:pPr>
          </w:p>
        </w:tc>
        <w:tc>
          <w:tcPr>
            <w:tcW w:w="1680" w:type="dxa"/>
            <w:gridSpan w:val="2"/>
            <w:noWrap w:val="0"/>
            <w:vAlign w:val="center"/>
          </w:tcPr>
          <w:p>
            <w:pPr>
              <w:adjustRightInd w:val="0"/>
              <w:snapToGrid w:val="0"/>
              <w:spacing w:line="600" w:lineRule="exact"/>
              <w:rPr>
                <w:color w:val="000000" w:themeColor="text1"/>
                <w:sz w:val="24"/>
                <w14:textFill>
                  <w14:solidFill>
                    <w14:schemeClr w14:val="tx1"/>
                  </w14:solidFill>
                </w14:textFill>
              </w:rPr>
            </w:pPr>
          </w:p>
        </w:tc>
        <w:tc>
          <w:tcPr>
            <w:tcW w:w="3794" w:type="dxa"/>
            <w:gridSpan w:val="14"/>
            <w:noWrap w:val="0"/>
            <w:vAlign w:val="center"/>
          </w:tcPr>
          <w:p>
            <w:pPr>
              <w:adjustRightInd w:val="0"/>
              <w:snapToGrid w:val="0"/>
              <w:spacing w:line="600" w:lineRule="exact"/>
              <w:rPr>
                <w:color w:val="000000" w:themeColor="text1"/>
                <w:sz w:val="24"/>
                <w14:textFill>
                  <w14:solidFill>
                    <w14:schemeClr w14:val="tx1"/>
                  </w14:solidFill>
                </w14:textFill>
              </w:rPr>
            </w:pPr>
          </w:p>
        </w:tc>
        <w:tc>
          <w:tcPr>
            <w:tcW w:w="3721" w:type="dxa"/>
            <w:gridSpan w:val="10"/>
            <w:noWrap w:val="0"/>
            <w:vAlign w:val="center"/>
          </w:tcPr>
          <w:p>
            <w:pPr>
              <w:adjustRightInd w:val="0"/>
              <w:snapToGrid w:val="0"/>
              <w:spacing w:line="600" w:lineRule="exact"/>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5" w:type="dxa"/>
            <w:vMerge w:val="continue"/>
            <w:noWrap w:val="0"/>
            <w:vAlign w:val="center"/>
          </w:tcPr>
          <w:p>
            <w:pPr>
              <w:adjustRightInd w:val="0"/>
              <w:snapToGrid w:val="0"/>
              <w:spacing w:line="600" w:lineRule="exact"/>
              <w:jc w:val="center"/>
              <w:rPr>
                <w:b/>
                <w:color w:val="000000" w:themeColor="text1"/>
                <w:sz w:val="24"/>
                <w14:textFill>
                  <w14:solidFill>
                    <w14:schemeClr w14:val="tx1"/>
                  </w14:solidFill>
                </w14:textFill>
              </w:rPr>
            </w:pPr>
          </w:p>
        </w:tc>
        <w:tc>
          <w:tcPr>
            <w:tcW w:w="1680" w:type="dxa"/>
            <w:gridSpan w:val="2"/>
            <w:noWrap w:val="0"/>
            <w:vAlign w:val="center"/>
          </w:tcPr>
          <w:p>
            <w:pPr>
              <w:adjustRightInd w:val="0"/>
              <w:snapToGrid w:val="0"/>
              <w:spacing w:line="600" w:lineRule="exact"/>
              <w:rPr>
                <w:color w:val="000000" w:themeColor="text1"/>
                <w:sz w:val="24"/>
                <w14:textFill>
                  <w14:solidFill>
                    <w14:schemeClr w14:val="tx1"/>
                  </w14:solidFill>
                </w14:textFill>
              </w:rPr>
            </w:pPr>
          </w:p>
        </w:tc>
        <w:tc>
          <w:tcPr>
            <w:tcW w:w="3794" w:type="dxa"/>
            <w:gridSpan w:val="14"/>
            <w:noWrap w:val="0"/>
            <w:vAlign w:val="center"/>
          </w:tcPr>
          <w:p>
            <w:pPr>
              <w:adjustRightInd w:val="0"/>
              <w:snapToGrid w:val="0"/>
              <w:spacing w:line="600" w:lineRule="exact"/>
              <w:rPr>
                <w:color w:val="000000" w:themeColor="text1"/>
                <w:sz w:val="24"/>
                <w14:textFill>
                  <w14:solidFill>
                    <w14:schemeClr w14:val="tx1"/>
                  </w14:solidFill>
                </w14:textFill>
              </w:rPr>
            </w:pPr>
          </w:p>
        </w:tc>
        <w:tc>
          <w:tcPr>
            <w:tcW w:w="3721" w:type="dxa"/>
            <w:gridSpan w:val="10"/>
            <w:noWrap w:val="0"/>
            <w:vAlign w:val="center"/>
          </w:tcPr>
          <w:p>
            <w:pPr>
              <w:adjustRightInd w:val="0"/>
              <w:snapToGrid w:val="0"/>
              <w:spacing w:line="600" w:lineRule="exact"/>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7" w:hRule="atLeast"/>
        </w:trPr>
        <w:tc>
          <w:tcPr>
            <w:tcW w:w="735" w:type="dxa"/>
            <w:noWrap w:val="0"/>
            <w:vAlign w:val="center"/>
          </w:tcPr>
          <w:p>
            <w:pPr>
              <w:adjustRightInd w:val="0"/>
              <w:snapToGrid w:val="0"/>
              <w:spacing w:line="600" w:lineRule="exact"/>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申请理由</w:t>
            </w:r>
            <w:r>
              <w:rPr>
                <w:rFonts w:hint="eastAsia"/>
                <w:color w:val="000000" w:themeColor="text1"/>
                <w:sz w:val="18"/>
                <w:szCs w:val="18"/>
                <w14:textFill>
                  <w14:solidFill>
                    <w14:schemeClr w14:val="tx1"/>
                  </w14:solidFill>
                </w14:textFill>
              </w:rPr>
              <w:t>（200字以上）</w:t>
            </w:r>
          </w:p>
        </w:tc>
        <w:tc>
          <w:tcPr>
            <w:tcW w:w="9195" w:type="dxa"/>
            <w:gridSpan w:val="26"/>
            <w:noWrap w:val="0"/>
            <w:vAlign w:val="center"/>
          </w:tcPr>
          <w:p>
            <w:pPr>
              <w:adjustRightInd w:val="0"/>
              <w:snapToGrid w:val="0"/>
              <w:spacing w:line="600" w:lineRule="exact"/>
              <w:rPr>
                <w:color w:val="000000" w:themeColor="text1"/>
                <w:sz w:val="24"/>
                <w14:textFill>
                  <w14:solidFill>
                    <w14:schemeClr w14:val="tx1"/>
                  </w14:solidFill>
                </w14:textFill>
              </w:rPr>
            </w:pPr>
          </w:p>
          <w:p>
            <w:pPr>
              <w:adjustRightInd w:val="0"/>
              <w:snapToGrid w:val="0"/>
              <w:spacing w:line="600" w:lineRule="exact"/>
              <w:rPr>
                <w:color w:val="000000" w:themeColor="text1"/>
                <w:sz w:val="24"/>
                <w14:textFill>
                  <w14:solidFill>
                    <w14:schemeClr w14:val="tx1"/>
                  </w14:solidFill>
                </w14:textFill>
              </w:rPr>
            </w:pPr>
          </w:p>
          <w:p>
            <w:pPr>
              <w:adjustRightInd w:val="0"/>
              <w:snapToGrid w:val="0"/>
              <w:spacing w:line="600" w:lineRule="exact"/>
              <w:rPr>
                <w:color w:val="000000" w:themeColor="text1"/>
                <w:sz w:val="24"/>
                <w14:textFill>
                  <w14:solidFill>
                    <w14:schemeClr w14:val="tx1"/>
                  </w14:solidFill>
                </w14:textFill>
              </w:rPr>
            </w:pPr>
          </w:p>
          <w:p>
            <w:pPr>
              <w:adjustRightInd w:val="0"/>
              <w:snapToGrid w:val="0"/>
              <w:spacing w:line="600" w:lineRule="exact"/>
              <w:rPr>
                <w:color w:val="000000" w:themeColor="text1"/>
                <w:sz w:val="24"/>
                <w14:textFill>
                  <w14:solidFill>
                    <w14:schemeClr w14:val="tx1"/>
                  </w14:solidFill>
                </w14:textFill>
              </w:rPr>
            </w:pPr>
          </w:p>
          <w:p>
            <w:pPr>
              <w:adjustRightInd w:val="0"/>
              <w:snapToGrid w:val="0"/>
              <w:spacing w:line="600" w:lineRule="exact"/>
              <w:rPr>
                <w:color w:val="000000" w:themeColor="text1"/>
                <w:sz w:val="24"/>
                <w14:textFill>
                  <w14:solidFill>
                    <w14:schemeClr w14:val="tx1"/>
                  </w14:solidFill>
                </w14:textFill>
              </w:rPr>
            </w:pPr>
          </w:p>
          <w:p>
            <w:pPr>
              <w:adjustRightInd w:val="0"/>
              <w:snapToGrid w:val="0"/>
              <w:spacing w:line="600" w:lineRule="exact"/>
              <w:rPr>
                <w:color w:val="000000" w:themeColor="text1"/>
                <w:sz w:val="24"/>
                <w14:textFill>
                  <w14:solidFill>
                    <w14:schemeClr w14:val="tx1"/>
                  </w14:solidFill>
                </w14:textFill>
              </w:rPr>
            </w:pPr>
          </w:p>
          <w:p>
            <w:pPr>
              <w:adjustRightInd w:val="0"/>
              <w:snapToGrid w:val="0"/>
              <w:spacing w:line="600" w:lineRule="exact"/>
              <w:ind w:firstLine="5160" w:firstLineChars="2150"/>
              <w:rPr>
                <w:color w:val="000000" w:themeColor="text1"/>
                <w:sz w:val="24"/>
                <w14:textFill>
                  <w14:solidFill>
                    <w14:schemeClr w14:val="tx1"/>
                  </w14:solidFill>
                </w14:textFill>
              </w:rPr>
            </w:pPr>
          </w:p>
          <w:p>
            <w:pPr>
              <w:adjustRightInd w:val="0"/>
              <w:snapToGrid w:val="0"/>
              <w:spacing w:line="600" w:lineRule="exact"/>
              <w:ind w:firstLine="5160" w:firstLineChars="21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申请人签名（手签）：</w:t>
            </w:r>
          </w:p>
          <w:p>
            <w:pPr>
              <w:adjustRightInd w:val="0"/>
              <w:snapToGrid w:val="0"/>
              <w:spacing w:line="6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3" w:hRule="atLeast"/>
        </w:trPr>
        <w:tc>
          <w:tcPr>
            <w:tcW w:w="735" w:type="dxa"/>
            <w:noWrap w:val="0"/>
            <w:vAlign w:val="center"/>
          </w:tcPr>
          <w:p>
            <w:pPr>
              <w:adjustRightInd w:val="0"/>
              <w:snapToGrid w:val="0"/>
              <w:spacing w:line="600" w:lineRule="exact"/>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推荐</w:t>
            </w:r>
          </w:p>
          <w:p>
            <w:pPr>
              <w:adjustRightInd w:val="0"/>
              <w:snapToGrid w:val="0"/>
              <w:spacing w:line="600" w:lineRule="exact"/>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理由</w:t>
            </w:r>
          </w:p>
          <w:p>
            <w:pPr>
              <w:adjustRightInd w:val="0"/>
              <w:snapToGrid w:val="0"/>
              <w:spacing w:line="60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（100字以上）</w:t>
            </w:r>
          </w:p>
        </w:tc>
        <w:tc>
          <w:tcPr>
            <w:tcW w:w="9195" w:type="dxa"/>
            <w:gridSpan w:val="26"/>
            <w:noWrap w:val="0"/>
            <w:vAlign w:val="center"/>
          </w:tcPr>
          <w:p>
            <w:pPr>
              <w:adjustRightInd w:val="0"/>
              <w:snapToGrid w:val="0"/>
              <w:spacing w:line="600" w:lineRule="exact"/>
              <w:rPr>
                <w:color w:val="000000" w:themeColor="text1"/>
                <w:sz w:val="24"/>
                <w14:textFill>
                  <w14:solidFill>
                    <w14:schemeClr w14:val="tx1"/>
                  </w14:solidFill>
                </w14:textFill>
              </w:rPr>
            </w:pPr>
          </w:p>
          <w:p>
            <w:pPr>
              <w:adjustRightInd w:val="0"/>
              <w:snapToGrid w:val="0"/>
              <w:spacing w:line="600" w:lineRule="exact"/>
              <w:rPr>
                <w:color w:val="000000" w:themeColor="text1"/>
                <w:sz w:val="24"/>
                <w14:textFill>
                  <w14:solidFill>
                    <w14:schemeClr w14:val="tx1"/>
                  </w14:solidFill>
                </w14:textFill>
              </w:rPr>
            </w:pPr>
          </w:p>
          <w:p>
            <w:pPr>
              <w:adjustRightInd w:val="0"/>
              <w:snapToGrid w:val="0"/>
              <w:spacing w:line="600" w:lineRule="exact"/>
              <w:rPr>
                <w:color w:val="000000" w:themeColor="text1"/>
                <w:sz w:val="24"/>
                <w14:textFill>
                  <w14:solidFill>
                    <w14:schemeClr w14:val="tx1"/>
                  </w14:solidFill>
                </w14:textFill>
              </w:rPr>
            </w:pPr>
          </w:p>
          <w:p>
            <w:pPr>
              <w:adjustRightInd w:val="0"/>
              <w:snapToGrid w:val="0"/>
              <w:spacing w:line="600" w:lineRule="exact"/>
              <w:rPr>
                <w:color w:val="000000" w:themeColor="text1"/>
                <w:sz w:val="24"/>
                <w14:textFill>
                  <w14:solidFill>
                    <w14:schemeClr w14:val="tx1"/>
                  </w14:solidFill>
                </w14:textFill>
              </w:rPr>
            </w:pPr>
          </w:p>
          <w:p>
            <w:pPr>
              <w:adjustRightInd w:val="0"/>
              <w:snapToGrid w:val="0"/>
              <w:spacing w:line="600" w:lineRule="exact"/>
              <w:rPr>
                <w:color w:val="000000" w:themeColor="text1"/>
                <w:sz w:val="24"/>
                <w14:textFill>
                  <w14:solidFill>
                    <w14:schemeClr w14:val="tx1"/>
                  </w14:solidFill>
                </w14:textFill>
              </w:rPr>
            </w:pPr>
          </w:p>
          <w:p>
            <w:pPr>
              <w:adjustRightInd w:val="0"/>
              <w:snapToGrid w:val="0"/>
              <w:spacing w:line="600" w:lineRule="exact"/>
              <w:rPr>
                <w:color w:val="000000" w:themeColor="text1"/>
                <w:sz w:val="24"/>
                <w14:textFill>
                  <w14:solidFill>
                    <w14:schemeClr w14:val="tx1"/>
                  </w14:solidFill>
                </w14:textFill>
              </w:rPr>
            </w:pPr>
          </w:p>
          <w:p>
            <w:pPr>
              <w:adjustRightInd w:val="0"/>
              <w:snapToGrid w:val="0"/>
              <w:spacing w:line="600" w:lineRule="exact"/>
              <w:ind w:firstLine="1440" w:firstLineChars="6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推荐人（辅导员或班主任）签名：</w:t>
            </w:r>
          </w:p>
          <w:p>
            <w:pPr>
              <w:adjustRightInd w:val="0"/>
              <w:snapToGrid w:val="0"/>
              <w:spacing w:line="600" w:lineRule="exact"/>
              <w:ind w:firstLine="5880" w:firstLineChars="24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年      月     日 </w:t>
            </w:r>
          </w:p>
          <w:p>
            <w:pPr>
              <w:adjustRightInd w:val="0"/>
              <w:snapToGrid w:val="0"/>
              <w:spacing w:line="600" w:lineRule="exact"/>
              <w:ind w:firstLine="5880" w:firstLineChars="245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9" w:hRule="atLeast"/>
        </w:trPr>
        <w:tc>
          <w:tcPr>
            <w:tcW w:w="735" w:type="dxa"/>
            <w:noWrap w:val="0"/>
            <w:vAlign w:val="center"/>
          </w:tcPr>
          <w:p>
            <w:pPr>
              <w:adjustRightInd w:val="0"/>
              <w:snapToGrid w:val="0"/>
              <w:spacing w:line="600" w:lineRule="exact"/>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院(系)</w:t>
            </w:r>
          </w:p>
          <w:p>
            <w:pPr>
              <w:adjustRightInd w:val="0"/>
              <w:snapToGrid w:val="0"/>
              <w:spacing w:line="600" w:lineRule="exact"/>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意</w:t>
            </w:r>
          </w:p>
          <w:p>
            <w:pPr>
              <w:adjustRightInd w:val="0"/>
              <w:snapToGrid w:val="0"/>
              <w:spacing w:line="600" w:lineRule="exact"/>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见</w:t>
            </w:r>
          </w:p>
        </w:tc>
        <w:tc>
          <w:tcPr>
            <w:tcW w:w="9195" w:type="dxa"/>
            <w:gridSpan w:val="26"/>
            <w:noWrap w:val="0"/>
            <w:vAlign w:val="center"/>
          </w:tcPr>
          <w:p>
            <w:pPr>
              <w:adjustRightInd w:val="0"/>
              <w:snapToGrid w:val="0"/>
              <w:spacing w:line="600" w:lineRule="exact"/>
              <w:rPr>
                <w:color w:val="000000" w:themeColor="text1"/>
                <w:sz w:val="24"/>
                <w14:textFill>
                  <w14:solidFill>
                    <w14:schemeClr w14:val="tx1"/>
                  </w14:solidFill>
                </w14:textFill>
              </w:rPr>
            </w:pPr>
          </w:p>
          <w:p>
            <w:pPr>
              <w:adjustRightInd w:val="0"/>
              <w:snapToGrid w:val="0"/>
              <w:spacing w:line="600" w:lineRule="exact"/>
              <w:rPr>
                <w:color w:val="000000" w:themeColor="text1"/>
                <w:sz w:val="24"/>
                <w14:textFill>
                  <w14:solidFill>
                    <w14:schemeClr w14:val="tx1"/>
                  </w14:solidFill>
                </w14:textFill>
              </w:rPr>
            </w:pPr>
          </w:p>
          <w:p>
            <w:pPr>
              <w:adjustRightInd w:val="0"/>
              <w:snapToGrid w:val="0"/>
              <w:spacing w:line="600" w:lineRule="exact"/>
              <w:rPr>
                <w:color w:val="000000" w:themeColor="text1"/>
                <w:sz w:val="24"/>
                <w14:textFill>
                  <w14:solidFill>
                    <w14:schemeClr w14:val="tx1"/>
                  </w14:solidFill>
                </w14:textFill>
              </w:rPr>
            </w:pPr>
          </w:p>
          <w:p>
            <w:pPr>
              <w:adjustRightInd w:val="0"/>
              <w:snapToGrid w:val="0"/>
              <w:spacing w:line="6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院系主管学生工作领导签名：</w:t>
            </w:r>
          </w:p>
          <w:p>
            <w:pPr>
              <w:adjustRightInd w:val="0"/>
              <w:snapToGrid w:val="0"/>
              <w:spacing w:line="6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9" w:hRule="atLeast"/>
        </w:trPr>
        <w:tc>
          <w:tcPr>
            <w:tcW w:w="735" w:type="dxa"/>
            <w:noWrap w:val="0"/>
            <w:vAlign w:val="center"/>
          </w:tcPr>
          <w:p>
            <w:pPr>
              <w:adjustRightInd w:val="0"/>
              <w:snapToGrid w:val="0"/>
              <w:spacing w:line="600" w:lineRule="exact"/>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学</w:t>
            </w:r>
          </w:p>
          <w:p>
            <w:pPr>
              <w:adjustRightInd w:val="0"/>
              <w:snapToGrid w:val="0"/>
              <w:spacing w:line="600" w:lineRule="exact"/>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校</w:t>
            </w:r>
          </w:p>
          <w:p>
            <w:pPr>
              <w:adjustRightInd w:val="0"/>
              <w:snapToGrid w:val="0"/>
              <w:spacing w:line="600" w:lineRule="exact"/>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意</w:t>
            </w:r>
          </w:p>
          <w:p>
            <w:pPr>
              <w:adjustRightInd w:val="0"/>
              <w:snapToGrid w:val="0"/>
              <w:spacing w:line="600" w:lineRule="exact"/>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见</w:t>
            </w:r>
          </w:p>
        </w:tc>
        <w:tc>
          <w:tcPr>
            <w:tcW w:w="9195" w:type="dxa"/>
            <w:gridSpan w:val="26"/>
            <w:noWrap w:val="0"/>
            <w:vAlign w:val="center"/>
          </w:tcPr>
          <w:p>
            <w:pPr>
              <w:adjustRightInd w:val="0"/>
              <w:snapToGrid w:val="0"/>
              <w:spacing w:line="600" w:lineRule="exact"/>
              <w:rPr>
                <w:color w:val="000000" w:themeColor="text1"/>
                <w:sz w:val="24"/>
                <w14:textFill>
                  <w14:solidFill>
                    <w14:schemeClr w14:val="tx1"/>
                  </w14:solidFill>
                </w14:textFill>
              </w:rPr>
            </w:pPr>
          </w:p>
          <w:p>
            <w:pPr>
              <w:adjustRightInd w:val="0"/>
              <w:snapToGrid w:val="0"/>
              <w:spacing w:line="600" w:lineRule="exact"/>
              <w:rPr>
                <w:color w:val="000000" w:themeColor="text1"/>
                <w:sz w:val="24"/>
                <w14:textFill>
                  <w14:solidFill>
                    <w14:schemeClr w14:val="tx1"/>
                  </w14:solidFill>
                </w14:textFill>
              </w:rPr>
            </w:pPr>
          </w:p>
          <w:p>
            <w:pPr>
              <w:adjustRightInd w:val="0"/>
              <w:snapToGrid w:val="0"/>
              <w:spacing w:line="600" w:lineRule="exact"/>
              <w:ind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经评审，并在校内公示</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个工作日，无异议，现报请批准该同学获得</w:t>
            </w:r>
            <w:r>
              <w:rPr>
                <w:rFonts w:hint="eastAsia"/>
                <w:color w:val="000000" w:themeColor="text1"/>
                <w:sz w:val="24"/>
                <w:lang w:eastAsia="zh-CN"/>
                <w14:textFill>
                  <w14:solidFill>
                    <w14:schemeClr w14:val="tx1"/>
                  </w14:solidFill>
                </w14:textFill>
              </w:rPr>
              <w:t>国家</w:t>
            </w:r>
            <w:r>
              <w:rPr>
                <w:rFonts w:hint="eastAsia"/>
                <w:color w:val="000000" w:themeColor="text1"/>
                <w:sz w:val="24"/>
                <w14:textFill>
                  <w14:solidFill>
                    <w14:schemeClr w14:val="tx1"/>
                  </w14:solidFill>
                </w14:textFill>
              </w:rPr>
              <w:t>奖学金。</w:t>
            </w:r>
          </w:p>
          <w:p>
            <w:pPr>
              <w:adjustRightInd w:val="0"/>
              <w:snapToGrid w:val="0"/>
              <w:spacing w:line="600" w:lineRule="exact"/>
              <w:ind w:firstLine="480"/>
              <w:rPr>
                <w:color w:val="000000" w:themeColor="text1"/>
                <w:sz w:val="24"/>
                <w:u w:val="single"/>
                <w14:textFill>
                  <w14:solidFill>
                    <w14:schemeClr w14:val="tx1"/>
                  </w14:solidFill>
                </w14:textFill>
              </w:rPr>
            </w:pPr>
          </w:p>
          <w:p>
            <w:pPr>
              <w:adjustRightInd w:val="0"/>
              <w:snapToGrid w:val="0"/>
              <w:spacing w:line="6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（学校公章）</w:t>
            </w:r>
          </w:p>
          <w:p>
            <w:pPr>
              <w:adjustRightInd w:val="0"/>
              <w:snapToGrid w:val="0"/>
              <w:spacing w:line="6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年     月      日</w:t>
            </w:r>
          </w:p>
        </w:tc>
      </w:tr>
    </w:tbl>
    <w:p>
      <w:pPr>
        <w:adjustRightInd w:val="0"/>
        <w:snapToGrid w:val="0"/>
        <w:spacing w:line="600" w:lineRule="exact"/>
        <w:rPr>
          <w:rFonts w:hint="eastAsia" w:ascii="黑体" w:hAnsi="黑体" w:eastAsia="黑体"/>
          <w:b/>
          <w:bCs/>
          <w:color w:val="000000" w:themeColor="text1"/>
          <w:sz w:val="32"/>
          <w:szCs w:val="32"/>
          <w:lang w:val="en-US" w:eastAsia="zh-CN"/>
          <w14:textFill>
            <w14:solidFill>
              <w14:schemeClr w14:val="tx1"/>
            </w14:solidFill>
          </w14:textFill>
        </w:rPr>
      </w:pPr>
      <w:r>
        <w:rPr>
          <w:rFonts w:hint="eastAsia" w:ascii="黑体" w:hAnsi="黑体" w:eastAsia="黑体"/>
          <w:b/>
          <w:bCs/>
          <w:color w:val="000000" w:themeColor="text1"/>
          <w:sz w:val="32"/>
          <w:szCs w:val="32"/>
          <w14:textFill>
            <w14:solidFill>
              <w14:schemeClr w14:val="tx1"/>
            </w14:solidFill>
          </w14:textFill>
        </w:rPr>
        <w:t>附件</w:t>
      </w:r>
      <w:r>
        <w:rPr>
          <w:rFonts w:hint="eastAsia" w:ascii="黑体" w:hAnsi="黑体" w:eastAsia="黑体"/>
          <w:b/>
          <w:bCs/>
          <w:color w:val="000000" w:themeColor="text1"/>
          <w:sz w:val="32"/>
          <w:szCs w:val="32"/>
          <w:lang w:val="en-US" w:eastAsia="zh-CN"/>
          <w14:textFill>
            <w14:solidFill>
              <w14:schemeClr w14:val="tx1"/>
            </w14:solidFill>
          </w14:textFill>
        </w:rPr>
        <w:t>1.2</w:t>
      </w:r>
    </w:p>
    <w:p>
      <w:pPr>
        <w:adjustRightInd w:val="0"/>
        <w:snapToGrid w:val="0"/>
        <w:spacing w:line="600" w:lineRule="exact"/>
        <w:jc w:val="center"/>
        <w:rPr>
          <w:rFonts w:ascii="方正小标宋简体" w:eastAsia="方正小标宋简体"/>
          <w:color w:val="000000" w:themeColor="text1"/>
          <w:sz w:val="36"/>
          <w:szCs w:val="36"/>
          <w14:textFill>
            <w14:solidFill>
              <w14:schemeClr w14:val="tx1"/>
            </w14:solidFill>
          </w14:textFill>
        </w:rPr>
      </w:pPr>
      <w:r>
        <w:rPr>
          <w:rFonts w:hint="eastAsia" w:ascii="方正小标宋简体" w:eastAsia="方正小标宋简体"/>
          <w:color w:val="000000" w:themeColor="text1"/>
          <w:sz w:val="36"/>
          <w:szCs w:val="36"/>
          <w14:textFill>
            <w14:solidFill>
              <w14:schemeClr w14:val="tx1"/>
            </w14:solidFill>
          </w14:textFill>
        </w:rPr>
        <w:t>（  —  学年）山东省政府奖学金申请审批表</w:t>
      </w:r>
    </w:p>
    <w:p>
      <w:pPr>
        <w:adjustRightInd w:val="0"/>
        <w:snapToGrid w:val="0"/>
        <w:spacing w:line="600" w:lineRule="exact"/>
        <w:rPr>
          <w:rFonts w:ascii="黑体" w:eastAsia="黑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学校：</w:t>
      </w:r>
      <w:r>
        <w:rPr>
          <w:rFonts w:ascii="宋体" w:hAnsi="宋体"/>
          <w:b/>
          <w:color w:val="000000" w:themeColor="text1"/>
          <w:sz w:val="28"/>
          <w:szCs w:val="28"/>
          <w14:textFill>
            <w14:solidFill>
              <w14:schemeClr w14:val="tx1"/>
            </w14:solidFill>
          </w14:textFill>
        </w:rPr>
        <w:t xml:space="preserve">              </w:t>
      </w:r>
      <w:r>
        <w:rPr>
          <w:rFonts w:hint="eastAsia" w:ascii="宋体" w:hAnsi="宋体"/>
          <w:b/>
          <w:color w:val="000000" w:themeColor="text1"/>
          <w:sz w:val="28"/>
          <w:szCs w:val="28"/>
          <w14:textFill>
            <w14:solidFill>
              <w14:schemeClr w14:val="tx1"/>
            </w14:solidFill>
          </w14:textFill>
        </w:rPr>
        <w:t>院系：</w:t>
      </w:r>
      <w:r>
        <w:rPr>
          <w:rFonts w:ascii="宋体" w:hAnsi="宋体"/>
          <w:b/>
          <w:color w:val="000000" w:themeColor="text1"/>
          <w:sz w:val="28"/>
          <w:szCs w:val="28"/>
          <w14:textFill>
            <w14:solidFill>
              <w14:schemeClr w14:val="tx1"/>
            </w14:solidFill>
          </w14:textFill>
        </w:rPr>
        <w:t xml:space="preserve">                </w:t>
      </w:r>
      <w:r>
        <w:rPr>
          <w:rFonts w:hint="eastAsia" w:ascii="宋体" w:hAnsi="宋体"/>
          <w:b/>
          <w:color w:val="000000" w:themeColor="text1"/>
          <w:sz w:val="28"/>
          <w:szCs w:val="28"/>
          <w14:textFill>
            <w14:solidFill>
              <w14:schemeClr w14:val="tx1"/>
            </w14:solidFill>
          </w14:textFill>
        </w:rPr>
        <w:t>学号：</w:t>
      </w:r>
    </w:p>
    <w:tbl>
      <w:tblPr>
        <w:tblStyle w:val="7"/>
        <w:tblpPr w:leftFromText="181" w:rightFromText="181" w:vertAnchor="text" w:horzAnchor="margin" w:tblpXSpec="center" w:tblpY="1"/>
        <w:tblOverlap w:val="never"/>
        <w:tblW w:w="9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65"/>
        <w:gridCol w:w="315"/>
        <w:gridCol w:w="103"/>
        <w:gridCol w:w="436"/>
        <w:gridCol w:w="436"/>
        <w:gridCol w:w="313"/>
        <w:gridCol w:w="122"/>
        <w:gridCol w:w="436"/>
        <w:gridCol w:w="436"/>
        <w:gridCol w:w="86"/>
        <w:gridCol w:w="350"/>
        <w:gridCol w:w="11"/>
        <w:gridCol w:w="424"/>
        <w:gridCol w:w="436"/>
        <w:gridCol w:w="142"/>
        <w:gridCol w:w="63"/>
        <w:gridCol w:w="231"/>
        <w:gridCol w:w="435"/>
        <w:gridCol w:w="436"/>
        <w:gridCol w:w="98"/>
        <w:gridCol w:w="338"/>
        <w:gridCol w:w="436"/>
        <w:gridCol w:w="435"/>
        <w:gridCol w:w="436"/>
        <w:gridCol w:w="436"/>
        <w:gridCol w:w="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35" w:type="dxa"/>
            <w:vMerge w:val="restart"/>
            <w:noWrap w:val="0"/>
            <w:vAlign w:val="center"/>
          </w:tcPr>
          <w:p>
            <w:pPr>
              <w:adjustRightInd w:val="0"/>
              <w:snapToGrid w:val="0"/>
              <w:spacing w:line="600" w:lineRule="exac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基本情况</w:t>
            </w:r>
          </w:p>
        </w:tc>
        <w:tc>
          <w:tcPr>
            <w:tcW w:w="1365" w:type="dxa"/>
            <w:noWrap w:val="0"/>
            <w:vAlign w:val="center"/>
          </w:tcPr>
          <w:p>
            <w:pPr>
              <w:adjustRightInd w:val="0"/>
              <w:snapToGrid w:val="0"/>
              <w:spacing w:line="6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姓名</w:t>
            </w:r>
          </w:p>
        </w:tc>
        <w:tc>
          <w:tcPr>
            <w:tcW w:w="1603" w:type="dxa"/>
            <w:gridSpan w:val="5"/>
            <w:noWrap w:val="0"/>
            <w:vAlign w:val="center"/>
          </w:tcPr>
          <w:p>
            <w:pPr>
              <w:adjustRightInd w:val="0"/>
              <w:snapToGrid w:val="0"/>
              <w:spacing w:line="600" w:lineRule="exact"/>
              <w:rPr>
                <w:color w:val="000000" w:themeColor="text1"/>
                <w:sz w:val="24"/>
                <w14:textFill>
                  <w14:solidFill>
                    <w14:schemeClr w14:val="tx1"/>
                  </w14:solidFill>
                </w14:textFill>
              </w:rPr>
            </w:pPr>
          </w:p>
        </w:tc>
        <w:tc>
          <w:tcPr>
            <w:tcW w:w="1080" w:type="dxa"/>
            <w:gridSpan w:val="4"/>
            <w:noWrap w:val="0"/>
            <w:vAlign w:val="center"/>
          </w:tcPr>
          <w:p>
            <w:pPr>
              <w:adjustRightInd w:val="0"/>
              <w:snapToGrid w:val="0"/>
              <w:spacing w:line="6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性别</w:t>
            </w:r>
          </w:p>
        </w:tc>
        <w:tc>
          <w:tcPr>
            <w:tcW w:w="1363" w:type="dxa"/>
            <w:gridSpan w:val="5"/>
            <w:noWrap w:val="0"/>
            <w:vAlign w:val="center"/>
          </w:tcPr>
          <w:p>
            <w:pPr>
              <w:adjustRightInd w:val="0"/>
              <w:snapToGrid w:val="0"/>
              <w:spacing w:line="600" w:lineRule="exact"/>
              <w:rPr>
                <w:color w:val="000000" w:themeColor="text1"/>
                <w:sz w:val="24"/>
                <w14:textFill>
                  <w14:solidFill>
                    <w14:schemeClr w14:val="tx1"/>
                  </w14:solidFill>
                </w14:textFill>
              </w:rPr>
            </w:pPr>
          </w:p>
        </w:tc>
        <w:tc>
          <w:tcPr>
            <w:tcW w:w="1263" w:type="dxa"/>
            <w:gridSpan w:val="5"/>
            <w:noWrap w:val="0"/>
            <w:vAlign w:val="center"/>
          </w:tcPr>
          <w:p>
            <w:pPr>
              <w:adjustRightInd w:val="0"/>
              <w:snapToGrid w:val="0"/>
              <w:spacing w:line="6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出生年月</w:t>
            </w:r>
          </w:p>
        </w:tc>
        <w:tc>
          <w:tcPr>
            <w:tcW w:w="2521" w:type="dxa"/>
            <w:gridSpan w:val="6"/>
            <w:noWrap w:val="0"/>
            <w:vAlign w:val="center"/>
          </w:tcPr>
          <w:p>
            <w:pPr>
              <w:adjustRightInd w:val="0"/>
              <w:snapToGrid w:val="0"/>
              <w:spacing w:line="6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trPr>
        <w:tc>
          <w:tcPr>
            <w:tcW w:w="735" w:type="dxa"/>
            <w:vMerge w:val="continue"/>
            <w:noWrap w:val="0"/>
            <w:vAlign w:val="center"/>
          </w:tcPr>
          <w:p>
            <w:pPr>
              <w:widowControl/>
              <w:adjustRightInd w:val="0"/>
              <w:snapToGrid w:val="0"/>
              <w:spacing w:line="600" w:lineRule="exact"/>
              <w:rPr>
                <w:color w:val="000000" w:themeColor="text1"/>
                <w:sz w:val="24"/>
                <w14:textFill>
                  <w14:solidFill>
                    <w14:schemeClr w14:val="tx1"/>
                  </w14:solidFill>
                </w14:textFill>
              </w:rPr>
            </w:pPr>
          </w:p>
        </w:tc>
        <w:tc>
          <w:tcPr>
            <w:tcW w:w="1365" w:type="dxa"/>
            <w:noWrap w:val="0"/>
            <w:vAlign w:val="center"/>
          </w:tcPr>
          <w:p>
            <w:pPr>
              <w:adjustRightInd w:val="0"/>
              <w:snapToGrid w:val="0"/>
              <w:spacing w:line="6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政治面貌</w:t>
            </w:r>
          </w:p>
        </w:tc>
        <w:tc>
          <w:tcPr>
            <w:tcW w:w="1603" w:type="dxa"/>
            <w:gridSpan w:val="5"/>
            <w:noWrap w:val="0"/>
            <w:vAlign w:val="center"/>
          </w:tcPr>
          <w:p>
            <w:pPr>
              <w:adjustRightInd w:val="0"/>
              <w:snapToGrid w:val="0"/>
              <w:spacing w:line="600" w:lineRule="exact"/>
              <w:rPr>
                <w:color w:val="000000" w:themeColor="text1"/>
                <w:sz w:val="24"/>
                <w14:textFill>
                  <w14:solidFill>
                    <w14:schemeClr w14:val="tx1"/>
                  </w14:solidFill>
                </w14:textFill>
              </w:rPr>
            </w:pPr>
          </w:p>
        </w:tc>
        <w:tc>
          <w:tcPr>
            <w:tcW w:w="1080" w:type="dxa"/>
            <w:gridSpan w:val="4"/>
            <w:noWrap w:val="0"/>
            <w:vAlign w:val="center"/>
          </w:tcPr>
          <w:p>
            <w:pPr>
              <w:adjustRightInd w:val="0"/>
              <w:snapToGrid w:val="0"/>
              <w:spacing w:line="6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民族</w:t>
            </w:r>
          </w:p>
        </w:tc>
        <w:tc>
          <w:tcPr>
            <w:tcW w:w="1363" w:type="dxa"/>
            <w:gridSpan w:val="5"/>
            <w:noWrap w:val="0"/>
            <w:vAlign w:val="center"/>
          </w:tcPr>
          <w:p>
            <w:pPr>
              <w:adjustRightInd w:val="0"/>
              <w:snapToGrid w:val="0"/>
              <w:spacing w:line="600" w:lineRule="exact"/>
              <w:rPr>
                <w:color w:val="000000" w:themeColor="text1"/>
                <w:sz w:val="24"/>
                <w14:textFill>
                  <w14:solidFill>
                    <w14:schemeClr w14:val="tx1"/>
                  </w14:solidFill>
                </w14:textFill>
              </w:rPr>
            </w:pPr>
          </w:p>
        </w:tc>
        <w:tc>
          <w:tcPr>
            <w:tcW w:w="1263" w:type="dxa"/>
            <w:gridSpan w:val="5"/>
            <w:noWrap w:val="0"/>
            <w:vAlign w:val="center"/>
          </w:tcPr>
          <w:p>
            <w:pPr>
              <w:adjustRightInd w:val="0"/>
              <w:snapToGrid w:val="0"/>
              <w:spacing w:line="6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入学时间</w:t>
            </w:r>
          </w:p>
        </w:tc>
        <w:tc>
          <w:tcPr>
            <w:tcW w:w="2521" w:type="dxa"/>
            <w:gridSpan w:val="6"/>
            <w:noWrap w:val="0"/>
            <w:vAlign w:val="center"/>
          </w:tcPr>
          <w:p>
            <w:pPr>
              <w:widowControl/>
              <w:adjustRightInd w:val="0"/>
              <w:snapToGrid w:val="0"/>
              <w:spacing w:line="6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exact"/>
        </w:trPr>
        <w:tc>
          <w:tcPr>
            <w:tcW w:w="735" w:type="dxa"/>
            <w:vMerge w:val="continue"/>
            <w:noWrap w:val="0"/>
            <w:vAlign w:val="center"/>
          </w:tcPr>
          <w:p>
            <w:pPr>
              <w:widowControl/>
              <w:adjustRightInd w:val="0"/>
              <w:snapToGrid w:val="0"/>
              <w:spacing w:line="600" w:lineRule="exact"/>
              <w:rPr>
                <w:color w:val="000000" w:themeColor="text1"/>
                <w:sz w:val="24"/>
                <w14:textFill>
                  <w14:solidFill>
                    <w14:schemeClr w14:val="tx1"/>
                  </w14:solidFill>
                </w14:textFill>
              </w:rPr>
            </w:pPr>
          </w:p>
        </w:tc>
        <w:tc>
          <w:tcPr>
            <w:tcW w:w="1365" w:type="dxa"/>
            <w:noWrap w:val="0"/>
            <w:vAlign w:val="center"/>
          </w:tcPr>
          <w:p>
            <w:pPr>
              <w:adjustRightInd w:val="0"/>
              <w:snapToGrid w:val="0"/>
              <w:spacing w:line="6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专业</w:t>
            </w:r>
          </w:p>
        </w:tc>
        <w:tc>
          <w:tcPr>
            <w:tcW w:w="1603" w:type="dxa"/>
            <w:gridSpan w:val="5"/>
            <w:noWrap w:val="0"/>
            <w:vAlign w:val="center"/>
          </w:tcPr>
          <w:p>
            <w:pPr>
              <w:adjustRightInd w:val="0"/>
              <w:snapToGrid w:val="0"/>
              <w:spacing w:line="600" w:lineRule="exact"/>
              <w:rPr>
                <w:color w:val="000000" w:themeColor="text1"/>
                <w:sz w:val="24"/>
                <w14:textFill>
                  <w14:solidFill>
                    <w14:schemeClr w14:val="tx1"/>
                  </w14:solidFill>
                </w14:textFill>
              </w:rPr>
            </w:pPr>
          </w:p>
        </w:tc>
        <w:tc>
          <w:tcPr>
            <w:tcW w:w="1080" w:type="dxa"/>
            <w:gridSpan w:val="4"/>
            <w:noWrap w:val="0"/>
            <w:vAlign w:val="center"/>
          </w:tcPr>
          <w:p>
            <w:pPr>
              <w:adjustRightInd w:val="0"/>
              <w:snapToGrid w:val="0"/>
              <w:spacing w:line="6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学制</w:t>
            </w:r>
          </w:p>
        </w:tc>
        <w:tc>
          <w:tcPr>
            <w:tcW w:w="1363" w:type="dxa"/>
            <w:gridSpan w:val="5"/>
            <w:noWrap w:val="0"/>
            <w:vAlign w:val="center"/>
          </w:tcPr>
          <w:p>
            <w:pPr>
              <w:adjustRightInd w:val="0"/>
              <w:snapToGrid w:val="0"/>
              <w:spacing w:line="600" w:lineRule="exact"/>
              <w:rPr>
                <w:color w:val="000000" w:themeColor="text1"/>
                <w:sz w:val="24"/>
                <w14:textFill>
                  <w14:solidFill>
                    <w14:schemeClr w14:val="tx1"/>
                  </w14:solidFill>
                </w14:textFill>
              </w:rPr>
            </w:pPr>
          </w:p>
        </w:tc>
        <w:tc>
          <w:tcPr>
            <w:tcW w:w="1263" w:type="dxa"/>
            <w:gridSpan w:val="5"/>
            <w:noWrap w:val="0"/>
            <w:vAlign w:val="center"/>
          </w:tcPr>
          <w:p>
            <w:pPr>
              <w:adjustRightInd w:val="0"/>
              <w:snapToGrid w:val="0"/>
              <w:spacing w:line="6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联系电话</w:t>
            </w:r>
          </w:p>
        </w:tc>
        <w:tc>
          <w:tcPr>
            <w:tcW w:w="2521" w:type="dxa"/>
            <w:gridSpan w:val="6"/>
            <w:noWrap w:val="0"/>
            <w:vAlign w:val="center"/>
          </w:tcPr>
          <w:p>
            <w:pPr>
              <w:widowControl/>
              <w:adjustRightInd w:val="0"/>
              <w:snapToGrid w:val="0"/>
              <w:spacing w:line="600" w:lineRule="exact"/>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trPr>
        <w:tc>
          <w:tcPr>
            <w:tcW w:w="735" w:type="dxa"/>
            <w:vMerge w:val="continue"/>
            <w:noWrap w:val="0"/>
            <w:vAlign w:val="center"/>
          </w:tcPr>
          <w:p>
            <w:pPr>
              <w:widowControl/>
              <w:adjustRightInd w:val="0"/>
              <w:snapToGrid w:val="0"/>
              <w:spacing w:line="600" w:lineRule="exact"/>
              <w:rPr>
                <w:color w:val="000000" w:themeColor="text1"/>
                <w:sz w:val="24"/>
                <w14:textFill>
                  <w14:solidFill>
                    <w14:schemeClr w14:val="tx1"/>
                  </w14:solidFill>
                </w14:textFill>
              </w:rPr>
            </w:pPr>
          </w:p>
        </w:tc>
        <w:tc>
          <w:tcPr>
            <w:tcW w:w="1365" w:type="dxa"/>
            <w:noWrap w:val="0"/>
            <w:vAlign w:val="center"/>
          </w:tcPr>
          <w:p>
            <w:pPr>
              <w:adjustRightInd w:val="0"/>
              <w:snapToGrid w:val="0"/>
              <w:spacing w:line="6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身份证号</w:t>
            </w:r>
          </w:p>
        </w:tc>
        <w:tc>
          <w:tcPr>
            <w:tcW w:w="418" w:type="dxa"/>
            <w:gridSpan w:val="2"/>
            <w:noWrap w:val="0"/>
            <w:vAlign w:val="center"/>
          </w:tcPr>
          <w:p>
            <w:pPr>
              <w:widowControl/>
              <w:adjustRightInd w:val="0"/>
              <w:snapToGrid w:val="0"/>
              <w:spacing w:line="600" w:lineRule="exact"/>
              <w:rPr>
                <w:color w:val="000000" w:themeColor="text1"/>
                <w:sz w:val="24"/>
                <w14:textFill>
                  <w14:solidFill>
                    <w14:schemeClr w14:val="tx1"/>
                  </w14:solidFill>
                </w14:textFill>
              </w:rPr>
            </w:pPr>
          </w:p>
        </w:tc>
        <w:tc>
          <w:tcPr>
            <w:tcW w:w="436" w:type="dxa"/>
            <w:noWrap w:val="0"/>
            <w:vAlign w:val="center"/>
          </w:tcPr>
          <w:p>
            <w:pPr>
              <w:widowControl/>
              <w:adjustRightInd w:val="0"/>
              <w:snapToGrid w:val="0"/>
              <w:spacing w:line="600" w:lineRule="exact"/>
              <w:rPr>
                <w:color w:val="000000" w:themeColor="text1"/>
                <w:sz w:val="24"/>
                <w14:textFill>
                  <w14:solidFill>
                    <w14:schemeClr w14:val="tx1"/>
                  </w14:solidFill>
                </w14:textFill>
              </w:rPr>
            </w:pPr>
          </w:p>
        </w:tc>
        <w:tc>
          <w:tcPr>
            <w:tcW w:w="436" w:type="dxa"/>
            <w:noWrap w:val="0"/>
            <w:vAlign w:val="center"/>
          </w:tcPr>
          <w:p>
            <w:pPr>
              <w:widowControl/>
              <w:adjustRightInd w:val="0"/>
              <w:snapToGrid w:val="0"/>
              <w:spacing w:line="600" w:lineRule="exact"/>
              <w:rPr>
                <w:color w:val="000000" w:themeColor="text1"/>
                <w:sz w:val="24"/>
                <w14:textFill>
                  <w14:solidFill>
                    <w14:schemeClr w14:val="tx1"/>
                  </w14:solidFill>
                </w14:textFill>
              </w:rPr>
            </w:pPr>
          </w:p>
        </w:tc>
        <w:tc>
          <w:tcPr>
            <w:tcW w:w="435" w:type="dxa"/>
            <w:gridSpan w:val="2"/>
            <w:noWrap w:val="0"/>
            <w:vAlign w:val="center"/>
          </w:tcPr>
          <w:p>
            <w:pPr>
              <w:widowControl/>
              <w:adjustRightInd w:val="0"/>
              <w:snapToGrid w:val="0"/>
              <w:spacing w:line="600" w:lineRule="exact"/>
              <w:rPr>
                <w:color w:val="000000" w:themeColor="text1"/>
                <w:sz w:val="24"/>
                <w14:textFill>
                  <w14:solidFill>
                    <w14:schemeClr w14:val="tx1"/>
                  </w14:solidFill>
                </w14:textFill>
              </w:rPr>
            </w:pPr>
          </w:p>
        </w:tc>
        <w:tc>
          <w:tcPr>
            <w:tcW w:w="436" w:type="dxa"/>
            <w:noWrap w:val="0"/>
            <w:vAlign w:val="center"/>
          </w:tcPr>
          <w:p>
            <w:pPr>
              <w:widowControl/>
              <w:adjustRightInd w:val="0"/>
              <w:snapToGrid w:val="0"/>
              <w:spacing w:line="600" w:lineRule="exact"/>
              <w:rPr>
                <w:color w:val="000000" w:themeColor="text1"/>
                <w:sz w:val="24"/>
                <w14:textFill>
                  <w14:solidFill>
                    <w14:schemeClr w14:val="tx1"/>
                  </w14:solidFill>
                </w14:textFill>
              </w:rPr>
            </w:pPr>
          </w:p>
        </w:tc>
        <w:tc>
          <w:tcPr>
            <w:tcW w:w="436" w:type="dxa"/>
            <w:noWrap w:val="0"/>
            <w:vAlign w:val="center"/>
          </w:tcPr>
          <w:p>
            <w:pPr>
              <w:widowControl/>
              <w:adjustRightInd w:val="0"/>
              <w:snapToGrid w:val="0"/>
              <w:spacing w:line="600" w:lineRule="exact"/>
              <w:rPr>
                <w:color w:val="000000" w:themeColor="text1"/>
                <w:sz w:val="24"/>
                <w14:textFill>
                  <w14:solidFill>
                    <w14:schemeClr w14:val="tx1"/>
                  </w14:solidFill>
                </w14:textFill>
              </w:rPr>
            </w:pPr>
          </w:p>
        </w:tc>
        <w:tc>
          <w:tcPr>
            <w:tcW w:w="436" w:type="dxa"/>
            <w:gridSpan w:val="2"/>
            <w:noWrap w:val="0"/>
            <w:vAlign w:val="center"/>
          </w:tcPr>
          <w:p>
            <w:pPr>
              <w:widowControl/>
              <w:adjustRightInd w:val="0"/>
              <w:snapToGrid w:val="0"/>
              <w:spacing w:line="600" w:lineRule="exact"/>
              <w:rPr>
                <w:color w:val="000000" w:themeColor="text1"/>
                <w:sz w:val="24"/>
                <w14:textFill>
                  <w14:solidFill>
                    <w14:schemeClr w14:val="tx1"/>
                  </w14:solidFill>
                </w14:textFill>
              </w:rPr>
            </w:pPr>
          </w:p>
        </w:tc>
        <w:tc>
          <w:tcPr>
            <w:tcW w:w="435" w:type="dxa"/>
            <w:gridSpan w:val="2"/>
            <w:noWrap w:val="0"/>
            <w:vAlign w:val="center"/>
          </w:tcPr>
          <w:p>
            <w:pPr>
              <w:widowControl/>
              <w:adjustRightInd w:val="0"/>
              <w:snapToGrid w:val="0"/>
              <w:spacing w:line="600" w:lineRule="exact"/>
              <w:rPr>
                <w:color w:val="000000" w:themeColor="text1"/>
                <w:sz w:val="24"/>
                <w14:textFill>
                  <w14:solidFill>
                    <w14:schemeClr w14:val="tx1"/>
                  </w14:solidFill>
                </w14:textFill>
              </w:rPr>
            </w:pPr>
          </w:p>
        </w:tc>
        <w:tc>
          <w:tcPr>
            <w:tcW w:w="436" w:type="dxa"/>
            <w:noWrap w:val="0"/>
            <w:vAlign w:val="center"/>
          </w:tcPr>
          <w:p>
            <w:pPr>
              <w:widowControl/>
              <w:adjustRightInd w:val="0"/>
              <w:snapToGrid w:val="0"/>
              <w:spacing w:line="600" w:lineRule="exact"/>
              <w:rPr>
                <w:color w:val="000000" w:themeColor="text1"/>
                <w:sz w:val="24"/>
                <w14:textFill>
                  <w14:solidFill>
                    <w14:schemeClr w14:val="tx1"/>
                  </w14:solidFill>
                </w14:textFill>
              </w:rPr>
            </w:pPr>
          </w:p>
        </w:tc>
        <w:tc>
          <w:tcPr>
            <w:tcW w:w="436" w:type="dxa"/>
            <w:gridSpan w:val="3"/>
            <w:noWrap w:val="0"/>
            <w:vAlign w:val="center"/>
          </w:tcPr>
          <w:p>
            <w:pPr>
              <w:widowControl/>
              <w:adjustRightInd w:val="0"/>
              <w:snapToGrid w:val="0"/>
              <w:spacing w:line="600" w:lineRule="exact"/>
              <w:rPr>
                <w:color w:val="000000" w:themeColor="text1"/>
                <w:sz w:val="24"/>
                <w14:textFill>
                  <w14:solidFill>
                    <w14:schemeClr w14:val="tx1"/>
                  </w14:solidFill>
                </w14:textFill>
              </w:rPr>
            </w:pPr>
          </w:p>
        </w:tc>
        <w:tc>
          <w:tcPr>
            <w:tcW w:w="435" w:type="dxa"/>
            <w:noWrap w:val="0"/>
            <w:vAlign w:val="center"/>
          </w:tcPr>
          <w:p>
            <w:pPr>
              <w:widowControl/>
              <w:adjustRightInd w:val="0"/>
              <w:snapToGrid w:val="0"/>
              <w:spacing w:line="600" w:lineRule="exact"/>
              <w:rPr>
                <w:color w:val="000000" w:themeColor="text1"/>
                <w:sz w:val="24"/>
                <w14:textFill>
                  <w14:solidFill>
                    <w14:schemeClr w14:val="tx1"/>
                  </w14:solidFill>
                </w14:textFill>
              </w:rPr>
            </w:pPr>
          </w:p>
        </w:tc>
        <w:tc>
          <w:tcPr>
            <w:tcW w:w="436" w:type="dxa"/>
            <w:noWrap w:val="0"/>
            <w:vAlign w:val="center"/>
          </w:tcPr>
          <w:p>
            <w:pPr>
              <w:widowControl/>
              <w:adjustRightInd w:val="0"/>
              <w:snapToGrid w:val="0"/>
              <w:spacing w:line="600" w:lineRule="exact"/>
              <w:rPr>
                <w:color w:val="000000" w:themeColor="text1"/>
                <w:sz w:val="24"/>
                <w14:textFill>
                  <w14:solidFill>
                    <w14:schemeClr w14:val="tx1"/>
                  </w14:solidFill>
                </w14:textFill>
              </w:rPr>
            </w:pPr>
          </w:p>
        </w:tc>
        <w:tc>
          <w:tcPr>
            <w:tcW w:w="436" w:type="dxa"/>
            <w:gridSpan w:val="2"/>
            <w:noWrap w:val="0"/>
            <w:vAlign w:val="center"/>
          </w:tcPr>
          <w:p>
            <w:pPr>
              <w:widowControl/>
              <w:adjustRightInd w:val="0"/>
              <w:snapToGrid w:val="0"/>
              <w:spacing w:line="600" w:lineRule="exact"/>
              <w:rPr>
                <w:color w:val="000000" w:themeColor="text1"/>
                <w:sz w:val="24"/>
                <w14:textFill>
                  <w14:solidFill>
                    <w14:schemeClr w14:val="tx1"/>
                  </w14:solidFill>
                </w14:textFill>
              </w:rPr>
            </w:pPr>
          </w:p>
        </w:tc>
        <w:tc>
          <w:tcPr>
            <w:tcW w:w="436" w:type="dxa"/>
            <w:noWrap w:val="0"/>
            <w:vAlign w:val="center"/>
          </w:tcPr>
          <w:p>
            <w:pPr>
              <w:widowControl/>
              <w:adjustRightInd w:val="0"/>
              <w:snapToGrid w:val="0"/>
              <w:spacing w:line="600" w:lineRule="exact"/>
              <w:rPr>
                <w:color w:val="000000" w:themeColor="text1"/>
                <w:sz w:val="24"/>
                <w14:textFill>
                  <w14:solidFill>
                    <w14:schemeClr w14:val="tx1"/>
                  </w14:solidFill>
                </w14:textFill>
              </w:rPr>
            </w:pPr>
          </w:p>
        </w:tc>
        <w:tc>
          <w:tcPr>
            <w:tcW w:w="435" w:type="dxa"/>
            <w:noWrap w:val="0"/>
            <w:vAlign w:val="center"/>
          </w:tcPr>
          <w:p>
            <w:pPr>
              <w:widowControl/>
              <w:adjustRightInd w:val="0"/>
              <w:snapToGrid w:val="0"/>
              <w:spacing w:line="600" w:lineRule="exact"/>
              <w:rPr>
                <w:color w:val="000000" w:themeColor="text1"/>
                <w:sz w:val="24"/>
                <w14:textFill>
                  <w14:solidFill>
                    <w14:schemeClr w14:val="tx1"/>
                  </w14:solidFill>
                </w14:textFill>
              </w:rPr>
            </w:pPr>
          </w:p>
        </w:tc>
        <w:tc>
          <w:tcPr>
            <w:tcW w:w="436" w:type="dxa"/>
            <w:noWrap w:val="0"/>
            <w:vAlign w:val="center"/>
          </w:tcPr>
          <w:p>
            <w:pPr>
              <w:widowControl/>
              <w:adjustRightInd w:val="0"/>
              <w:snapToGrid w:val="0"/>
              <w:spacing w:line="600" w:lineRule="exact"/>
              <w:rPr>
                <w:color w:val="000000" w:themeColor="text1"/>
                <w:sz w:val="24"/>
                <w14:textFill>
                  <w14:solidFill>
                    <w14:schemeClr w14:val="tx1"/>
                  </w14:solidFill>
                </w14:textFill>
              </w:rPr>
            </w:pPr>
          </w:p>
        </w:tc>
        <w:tc>
          <w:tcPr>
            <w:tcW w:w="436" w:type="dxa"/>
            <w:noWrap w:val="0"/>
            <w:vAlign w:val="center"/>
          </w:tcPr>
          <w:p>
            <w:pPr>
              <w:widowControl/>
              <w:adjustRightInd w:val="0"/>
              <w:snapToGrid w:val="0"/>
              <w:spacing w:line="600" w:lineRule="exact"/>
              <w:rPr>
                <w:color w:val="000000" w:themeColor="text1"/>
                <w:sz w:val="24"/>
                <w14:textFill>
                  <w14:solidFill>
                    <w14:schemeClr w14:val="tx1"/>
                  </w14:solidFill>
                </w14:textFill>
              </w:rPr>
            </w:pPr>
          </w:p>
        </w:tc>
        <w:tc>
          <w:tcPr>
            <w:tcW w:w="440" w:type="dxa"/>
            <w:noWrap w:val="0"/>
            <w:vAlign w:val="center"/>
          </w:tcPr>
          <w:p>
            <w:pPr>
              <w:widowControl/>
              <w:adjustRightInd w:val="0"/>
              <w:snapToGrid w:val="0"/>
              <w:spacing w:line="600" w:lineRule="exact"/>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exact"/>
        </w:trPr>
        <w:tc>
          <w:tcPr>
            <w:tcW w:w="735" w:type="dxa"/>
            <w:vMerge w:val="restart"/>
            <w:noWrap w:val="0"/>
            <w:vAlign w:val="center"/>
          </w:tcPr>
          <w:p>
            <w:pPr>
              <w:adjustRightInd w:val="0"/>
              <w:snapToGrid w:val="0"/>
              <w:spacing w:line="600" w:lineRule="exac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学习情况</w:t>
            </w:r>
          </w:p>
        </w:tc>
        <w:tc>
          <w:tcPr>
            <w:tcW w:w="4409" w:type="dxa"/>
            <w:gridSpan w:val="12"/>
            <w:noWrap w:val="0"/>
            <w:vAlign w:val="center"/>
          </w:tcPr>
          <w:p>
            <w:pPr>
              <w:adjustRightInd w:val="0"/>
              <w:snapToGrid w:val="0"/>
              <w:spacing w:line="6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成绩排名：</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（名次</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总人数）</w:t>
            </w:r>
          </w:p>
        </w:tc>
        <w:tc>
          <w:tcPr>
            <w:tcW w:w="4786" w:type="dxa"/>
            <w:gridSpan w:val="14"/>
            <w:noWrap w:val="0"/>
            <w:vAlign w:val="center"/>
          </w:tcPr>
          <w:p>
            <w:pPr>
              <w:adjustRightInd w:val="0"/>
              <w:snapToGrid w:val="0"/>
              <w:spacing w:line="6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实行综合考评排名：是□；否□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exact"/>
        </w:trPr>
        <w:tc>
          <w:tcPr>
            <w:tcW w:w="735" w:type="dxa"/>
            <w:vMerge w:val="continue"/>
            <w:noWrap w:val="0"/>
            <w:vAlign w:val="center"/>
          </w:tcPr>
          <w:p>
            <w:pPr>
              <w:adjustRightInd w:val="0"/>
              <w:snapToGrid w:val="0"/>
              <w:spacing w:line="600" w:lineRule="exact"/>
              <w:rPr>
                <w:b/>
                <w:color w:val="000000" w:themeColor="text1"/>
                <w:sz w:val="24"/>
                <w14:textFill>
                  <w14:solidFill>
                    <w14:schemeClr w14:val="tx1"/>
                  </w14:solidFill>
                </w14:textFill>
              </w:rPr>
            </w:pPr>
          </w:p>
        </w:tc>
        <w:tc>
          <w:tcPr>
            <w:tcW w:w="4409" w:type="dxa"/>
            <w:gridSpan w:val="12"/>
            <w:noWrap w:val="0"/>
            <w:vAlign w:val="center"/>
          </w:tcPr>
          <w:p>
            <w:pPr>
              <w:adjustRightInd w:val="0"/>
              <w:snapToGrid w:val="0"/>
              <w:spacing w:line="6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必修课</w:t>
            </w:r>
            <w:r>
              <w:rPr>
                <w:rFonts w:hint="eastAsia"/>
                <w:color w:val="000000" w:themeColor="text1"/>
                <w:sz w:val="24"/>
                <w:u w:val="single"/>
                <w14:textFill>
                  <w14:solidFill>
                    <w14:schemeClr w14:val="tx1"/>
                  </w14:solidFill>
                </w14:textFill>
              </w:rPr>
              <w:t>　　</w:t>
            </w:r>
            <w:r>
              <w:rPr>
                <w:rFonts w:hint="eastAsia"/>
                <w:color w:val="000000" w:themeColor="text1"/>
                <w:sz w:val="24"/>
                <w14:textFill>
                  <w14:solidFill>
                    <w14:schemeClr w14:val="tx1"/>
                  </w14:solidFill>
                </w14:textFill>
              </w:rPr>
              <w:t>门，其中及格以上</w:t>
            </w:r>
            <w:r>
              <w:rPr>
                <w:rFonts w:hint="eastAsia"/>
                <w:color w:val="000000" w:themeColor="text1"/>
                <w:sz w:val="24"/>
                <w:u w:val="single"/>
                <w14:textFill>
                  <w14:solidFill>
                    <w14:schemeClr w14:val="tx1"/>
                  </w14:solidFill>
                </w14:textFill>
              </w:rPr>
              <w:t>　　</w:t>
            </w:r>
            <w:r>
              <w:rPr>
                <w:rFonts w:hint="eastAsia"/>
                <w:color w:val="000000" w:themeColor="text1"/>
                <w:sz w:val="24"/>
                <w14:textFill>
                  <w14:solidFill>
                    <w14:schemeClr w14:val="tx1"/>
                  </w14:solidFill>
                </w14:textFill>
              </w:rPr>
              <w:t>门</w:t>
            </w:r>
          </w:p>
        </w:tc>
        <w:tc>
          <w:tcPr>
            <w:tcW w:w="4786" w:type="dxa"/>
            <w:gridSpan w:val="14"/>
            <w:noWrap w:val="0"/>
            <w:vAlign w:val="center"/>
          </w:tcPr>
          <w:p>
            <w:pPr>
              <w:adjustRightInd w:val="0"/>
              <w:snapToGrid w:val="0"/>
              <w:spacing w:line="6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如是，排名：</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（名次</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5" w:type="dxa"/>
            <w:vMerge w:val="restart"/>
            <w:noWrap w:val="0"/>
            <w:vAlign w:val="center"/>
          </w:tcPr>
          <w:p>
            <w:pPr>
              <w:adjustRightInd w:val="0"/>
              <w:snapToGrid w:val="0"/>
              <w:spacing w:line="600" w:lineRule="exac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主要获奖情况</w:t>
            </w:r>
          </w:p>
        </w:tc>
        <w:tc>
          <w:tcPr>
            <w:tcW w:w="1680" w:type="dxa"/>
            <w:gridSpan w:val="2"/>
            <w:noWrap w:val="0"/>
            <w:vAlign w:val="center"/>
          </w:tcPr>
          <w:p>
            <w:pPr>
              <w:adjustRightInd w:val="0"/>
              <w:snapToGrid w:val="0"/>
              <w:spacing w:line="6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日期</w:t>
            </w:r>
          </w:p>
        </w:tc>
        <w:tc>
          <w:tcPr>
            <w:tcW w:w="3794" w:type="dxa"/>
            <w:gridSpan w:val="14"/>
            <w:noWrap w:val="0"/>
            <w:vAlign w:val="center"/>
          </w:tcPr>
          <w:p>
            <w:pPr>
              <w:adjustRightInd w:val="0"/>
              <w:snapToGrid w:val="0"/>
              <w:spacing w:line="6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奖项名称</w:t>
            </w:r>
          </w:p>
        </w:tc>
        <w:tc>
          <w:tcPr>
            <w:tcW w:w="3721" w:type="dxa"/>
            <w:gridSpan w:val="10"/>
            <w:noWrap w:val="0"/>
            <w:vAlign w:val="center"/>
          </w:tcPr>
          <w:p>
            <w:pPr>
              <w:adjustRightInd w:val="0"/>
              <w:snapToGrid w:val="0"/>
              <w:spacing w:line="6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5" w:type="dxa"/>
            <w:vMerge w:val="continue"/>
            <w:noWrap w:val="0"/>
            <w:vAlign w:val="center"/>
          </w:tcPr>
          <w:p>
            <w:pPr>
              <w:adjustRightInd w:val="0"/>
              <w:snapToGrid w:val="0"/>
              <w:spacing w:line="600" w:lineRule="exact"/>
              <w:rPr>
                <w:b/>
                <w:color w:val="000000" w:themeColor="text1"/>
                <w:sz w:val="24"/>
                <w14:textFill>
                  <w14:solidFill>
                    <w14:schemeClr w14:val="tx1"/>
                  </w14:solidFill>
                </w14:textFill>
              </w:rPr>
            </w:pPr>
          </w:p>
        </w:tc>
        <w:tc>
          <w:tcPr>
            <w:tcW w:w="1680" w:type="dxa"/>
            <w:gridSpan w:val="2"/>
            <w:noWrap w:val="0"/>
            <w:vAlign w:val="center"/>
          </w:tcPr>
          <w:p>
            <w:pPr>
              <w:adjustRightInd w:val="0"/>
              <w:snapToGrid w:val="0"/>
              <w:spacing w:line="600" w:lineRule="exact"/>
              <w:rPr>
                <w:color w:val="000000" w:themeColor="text1"/>
                <w:sz w:val="24"/>
                <w14:textFill>
                  <w14:solidFill>
                    <w14:schemeClr w14:val="tx1"/>
                  </w14:solidFill>
                </w14:textFill>
              </w:rPr>
            </w:pPr>
          </w:p>
        </w:tc>
        <w:tc>
          <w:tcPr>
            <w:tcW w:w="3794" w:type="dxa"/>
            <w:gridSpan w:val="14"/>
            <w:noWrap w:val="0"/>
            <w:vAlign w:val="center"/>
          </w:tcPr>
          <w:p>
            <w:pPr>
              <w:adjustRightInd w:val="0"/>
              <w:snapToGrid w:val="0"/>
              <w:spacing w:line="600" w:lineRule="exact"/>
              <w:rPr>
                <w:color w:val="000000" w:themeColor="text1"/>
                <w:sz w:val="24"/>
                <w14:textFill>
                  <w14:solidFill>
                    <w14:schemeClr w14:val="tx1"/>
                  </w14:solidFill>
                </w14:textFill>
              </w:rPr>
            </w:pPr>
          </w:p>
        </w:tc>
        <w:tc>
          <w:tcPr>
            <w:tcW w:w="3721" w:type="dxa"/>
            <w:gridSpan w:val="10"/>
            <w:noWrap w:val="0"/>
            <w:vAlign w:val="center"/>
          </w:tcPr>
          <w:p>
            <w:pPr>
              <w:adjustRightInd w:val="0"/>
              <w:snapToGrid w:val="0"/>
              <w:spacing w:line="600" w:lineRule="exact"/>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5" w:type="dxa"/>
            <w:vMerge w:val="continue"/>
            <w:noWrap w:val="0"/>
            <w:vAlign w:val="center"/>
          </w:tcPr>
          <w:p>
            <w:pPr>
              <w:adjustRightInd w:val="0"/>
              <w:snapToGrid w:val="0"/>
              <w:spacing w:line="600" w:lineRule="exact"/>
              <w:rPr>
                <w:b/>
                <w:color w:val="000000" w:themeColor="text1"/>
                <w:sz w:val="24"/>
                <w14:textFill>
                  <w14:solidFill>
                    <w14:schemeClr w14:val="tx1"/>
                  </w14:solidFill>
                </w14:textFill>
              </w:rPr>
            </w:pPr>
          </w:p>
        </w:tc>
        <w:tc>
          <w:tcPr>
            <w:tcW w:w="1680" w:type="dxa"/>
            <w:gridSpan w:val="2"/>
            <w:noWrap w:val="0"/>
            <w:vAlign w:val="center"/>
          </w:tcPr>
          <w:p>
            <w:pPr>
              <w:adjustRightInd w:val="0"/>
              <w:snapToGrid w:val="0"/>
              <w:spacing w:line="600" w:lineRule="exact"/>
              <w:rPr>
                <w:color w:val="000000" w:themeColor="text1"/>
                <w:sz w:val="24"/>
                <w14:textFill>
                  <w14:solidFill>
                    <w14:schemeClr w14:val="tx1"/>
                  </w14:solidFill>
                </w14:textFill>
              </w:rPr>
            </w:pPr>
          </w:p>
        </w:tc>
        <w:tc>
          <w:tcPr>
            <w:tcW w:w="3794" w:type="dxa"/>
            <w:gridSpan w:val="14"/>
            <w:noWrap w:val="0"/>
            <w:vAlign w:val="center"/>
          </w:tcPr>
          <w:p>
            <w:pPr>
              <w:adjustRightInd w:val="0"/>
              <w:snapToGrid w:val="0"/>
              <w:spacing w:line="600" w:lineRule="exact"/>
              <w:rPr>
                <w:color w:val="000000" w:themeColor="text1"/>
                <w:sz w:val="24"/>
                <w14:textFill>
                  <w14:solidFill>
                    <w14:schemeClr w14:val="tx1"/>
                  </w14:solidFill>
                </w14:textFill>
              </w:rPr>
            </w:pPr>
          </w:p>
        </w:tc>
        <w:tc>
          <w:tcPr>
            <w:tcW w:w="3721" w:type="dxa"/>
            <w:gridSpan w:val="10"/>
            <w:noWrap w:val="0"/>
            <w:vAlign w:val="center"/>
          </w:tcPr>
          <w:p>
            <w:pPr>
              <w:adjustRightInd w:val="0"/>
              <w:snapToGrid w:val="0"/>
              <w:spacing w:line="600" w:lineRule="exact"/>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5" w:type="dxa"/>
            <w:vMerge w:val="continue"/>
            <w:noWrap w:val="0"/>
            <w:vAlign w:val="center"/>
          </w:tcPr>
          <w:p>
            <w:pPr>
              <w:adjustRightInd w:val="0"/>
              <w:snapToGrid w:val="0"/>
              <w:spacing w:line="600" w:lineRule="exact"/>
              <w:rPr>
                <w:b/>
                <w:color w:val="000000" w:themeColor="text1"/>
                <w:sz w:val="24"/>
                <w14:textFill>
                  <w14:solidFill>
                    <w14:schemeClr w14:val="tx1"/>
                  </w14:solidFill>
                </w14:textFill>
              </w:rPr>
            </w:pPr>
          </w:p>
        </w:tc>
        <w:tc>
          <w:tcPr>
            <w:tcW w:w="1680" w:type="dxa"/>
            <w:gridSpan w:val="2"/>
            <w:noWrap w:val="0"/>
            <w:vAlign w:val="center"/>
          </w:tcPr>
          <w:p>
            <w:pPr>
              <w:adjustRightInd w:val="0"/>
              <w:snapToGrid w:val="0"/>
              <w:spacing w:line="600" w:lineRule="exact"/>
              <w:rPr>
                <w:color w:val="000000" w:themeColor="text1"/>
                <w:sz w:val="24"/>
                <w14:textFill>
                  <w14:solidFill>
                    <w14:schemeClr w14:val="tx1"/>
                  </w14:solidFill>
                </w14:textFill>
              </w:rPr>
            </w:pPr>
          </w:p>
        </w:tc>
        <w:tc>
          <w:tcPr>
            <w:tcW w:w="3794" w:type="dxa"/>
            <w:gridSpan w:val="14"/>
            <w:noWrap w:val="0"/>
            <w:vAlign w:val="center"/>
          </w:tcPr>
          <w:p>
            <w:pPr>
              <w:adjustRightInd w:val="0"/>
              <w:snapToGrid w:val="0"/>
              <w:spacing w:line="600" w:lineRule="exact"/>
              <w:rPr>
                <w:color w:val="000000" w:themeColor="text1"/>
                <w:sz w:val="24"/>
                <w14:textFill>
                  <w14:solidFill>
                    <w14:schemeClr w14:val="tx1"/>
                  </w14:solidFill>
                </w14:textFill>
              </w:rPr>
            </w:pPr>
          </w:p>
        </w:tc>
        <w:tc>
          <w:tcPr>
            <w:tcW w:w="3721" w:type="dxa"/>
            <w:gridSpan w:val="10"/>
            <w:noWrap w:val="0"/>
            <w:vAlign w:val="center"/>
          </w:tcPr>
          <w:p>
            <w:pPr>
              <w:adjustRightInd w:val="0"/>
              <w:snapToGrid w:val="0"/>
              <w:spacing w:line="600" w:lineRule="exact"/>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5" w:type="dxa"/>
            <w:vMerge w:val="continue"/>
            <w:noWrap w:val="0"/>
            <w:vAlign w:val="center"/>
          </w:tcPr>
          <w:p>
            <w:pPr>
              <w:adjustRightInd w:val="0"/>
              <w:snapToGrid w:val="0"/>
              <w:spacing w:line="600" w:lineRule="exact"/>
              <w:rPr>
                <w:b/>
                <w:color w:val="000000" w:themeColor="text1"/>
                <w:sz w:val="24"/>
                <w14:textFill>
                  <w14:solidFill>
                    <w14:schemeClr w14:val="tx1"/>
                  </w14:solidFill>
                </w14:textFill>
              </w:rPr>
            </w:pPr>
          </w:p>
        </w:tc>
        <w:tc>
          <w:tcPr>
            <w:tcW w:w="1680" w:type="dxa"/>
            <w:gridSpan w:val="2"/>
            <w:noWrap w:val="0"/>
            <w:vAlign w:val="center"/>
          </w:tcPr>
          <w:p>
            <w:pPr>
              <w:adjustRightInd w:val="0"/>
              <w:snapToGrid w:val="0"/>
              <w:spacing w:line="600" w:lineRule="exact"/>
              <w:rPr>
                <w:color w:val="000000" w:themeColor="text1"/>
                <w:sz w:val="24"/>
                <w14:textFill>
                  <w14:solidFill>
                    <w14:schemeClr w14:val="tx1"/>
                  </w14:solidFill>
                </w14:textFill>
              </w:rPr>
            </w:pPr>
          </w:p>
        </w:tc>
        <w:tc>
          <w:tcPr>
            <w:tcW w:w="3794" w:type="dxa"/>
            <w:gridSpan w:val="14"/>
            <w:noWrap w:val="0"/>
            <w:vAlign w:val="center"/>
          </w:tcPr>
          <w:p>
            <w:pPr>
              <w:adjustRightInd w:val="0"/>
              <w:snapToGrid w:val="0"/>
              <w:spacing w:line="600" w:lineRule="exact"/>
              <w:rPr>
                <w:color w:val="000000" w:themeColor="text1"/>
                <w:sz w:val="24"/>
                <w14:textFill>
                  <w14:solidFill>
                    <w14:schemeClr w14:val="tx1"/>
                  </w14:solidFill>
                </w14:textFill>
              </w:rPr>
            </w:pPr>
          </w:p>
        </w:tc>
        <w:tc>
          <w:tcPr>
            <w:tcW w:w="3721" w:type="dxa"/>
            <w:gridSpan w:val="10"/>
            <w:noWrap w:val="0"/>
            <w:vAlign w:val="center"/>
          </w:tcPr>
          <w:p>
            <w:pPr>
              <w:adjustRightInd w:val="0"/>
              <w:snapToGrid w:val="0"/>
              <w:spacing w:line="600" w:lineRule="exact"/>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8" w:hRule="atLeast"/>
        </w:trPr>
        <w:tc>
          <w:tcPr>
            <w:tcW w:w="735" w:type="dxa"/>
            <w:noWrap w:val="0"/>
            <w:vAlign w:val="center"/>
          </w:tcPr>
          <w:p>
            <w:pPr>
              <w:adjustRightInd w:val="0"/>
              <w:snapToGrid w:val="0"/>
              <w:spacing w:line="600" w:lineRule="exac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申请理由</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200</w:t>
            </w:r>
            <w:r>
              <w:rPr>
                <w:rFonts w:hint="eastAsia"/>
                <w:color w:val="000000" w:themeColor="text1"/>
                <w:sz w:val="18"/>
                <w:szCs w:val="18"/>
                <w14:textFill>
                  <w14:solidFill>
                    <w14:schemeClr w14:val="tx1"/>
                  </w14:solidFill>
                </w14:textFill>
              </w:rPr>
              <w:t>字）</w:t>
            </w:r>
          </w:p>
        </w:tc>
        <w:tc>
          <w:tcPr>
            <w:tcW w:w="9195" w:type="dxa"/>
            <w:gridSpan w:val="26"/>
            <w:noWrap w:val="0"/>
            <w:vAlign w:val="center"/>
          </w:tcPr>
          <w:p>
            <w:pPr>
              <w:adjustRightInd w:val="0"/>
              <w:snapToGrid w:val="0"/>
              <w:spacing w:line="600" w:lineRule="exact"/>
              <w:rPr>
                <w:color w:val="000000" w:themeColor="text1"/>
                <w:sz w:val="24"/>
                <w14:textFill>
                  <w14:solidFill>
                    <w14:schemeClr w14:val="tx1"/>
                  </w14:solidFill>
                </w14:textFill>
              </w:rPr>
            </w:pPr>
          </w:p>
          <w:p>
            <w:pPr>
              <w:adjustRightInd w:val="0"/>
              <w:snapToGrid w:val="0"/>
              <w:spacing w:line="600" w:lineRule="exact"/>
              <w:rPr>
                <w:color w:val="000000" w:themeColor="text1"/>
                <w:sz w:val="24"/>
                <w14:textFill>
                  <w14:solidFill>
                    <w14:schemeClr w14:val="tx1"/>
                  </w14:solidFill>
                </w14:textFill>
              </w:rPr>
            </w:pPr>
          </w:p>
          <w:p>
            <w:pPr>
              <w:adjustRightInd w:val="0"/>
              <w:snapToGrid w:val="0"/>
              <w:spacing w:line="600" w:lineRule="exact"/>
              <w:rPr>
                <w:rFonts w:hint="eastAsia"/>
                <w:color w:val="000000" w:themeColor="text1"/>
                <w:sz w:val="24"/>
                <w14:textFill>
                  <w14:solidFill>
                    <w14:schemeClr w14:val="tx1"/>
                  </w14:solidFill>
                </w14:textFill>
              </w:rPr>
            </w:pPr>
          </w:p>
          <w:p>
            <w:pPr>
              <w:adjustRightInd w:val="0"/>
              <w:snapToGrid w:val="0"/>
              <w:spacing w:line="600" w:lineRule="exact"/>
              <w:rPr>
                <w:rFonts w:hint="eastAsia"/>
                <w:color w:val="000000" w:themeColor="text1"/>
                <w:sz w:val="24"/>
                <w14:textFill>
                  <w14:solidFill>
                    <w14:schemeClr w14:val="tx1"/>
                  </w14:solidFill>
                </w14:textFill>
              </w:rPr>
            </w:pPr>
          </w:p>
          <w:p>
            <w:pPr>
              <w:adjustRightInd w:val="0"/>
              <w:snapToGrid w:val="0"/>
              <w:spacing w:line="600" w:lineRule="exact"/>
              <w:rPr>
                <w:rFonts w:hint="eastAsia"/>
                <w:color w:val="000000" w:themeColor="text1"/>
                <w:sz w:val="24"/>
                <w14:textFill>
                  <w14:solidFill>
                    <w14:schemeClr w14:val="tx1"/>
                  </w14:solidFill>
                </w14:textFill>
              </w:rPr>
            </w:pPr>
          </w:p>
          <w:p>
            <w:pPr>
              <w:adjustRightInd w:val="0"/>
              <w:snapToGrid w:val="0"/>
              <w:spacing w:line="600" w:lineRule="exact"/>
              <w:rPr>
                <w:rFonts w:hint="eastAsia"/>
                <w:color w:val="000000" w:themeColor="text1"/>
                <w:sz w:val="24"/>
                <w14:textFill>
                  <w14:solidFill>
                    <w14:schemeClr w14:val="tx1"/>
                  </w14:solidFill>
                </w14:textFill>
              </w:rPr>
            </w:pPr>
          </w:p>
          <w:p>
            <w:pPr>
              <w:adjustRightInd w:val="0"/>
              <w:snapToGrid w:val="0"/>
              <w:spacing w:line="600" w:lineRule="exact"/>
              <w:ind w:firstLine="4440" w:firstLineChars="18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申请人签名（手签）：</w:t>
            </w:r>
          </w:p>
          <w:p>
            <w:pPr>
              <w:adjustRightInd w:val="0"/>
              <w:snapToGrid w:val="0"/>
              <w:spacing w:line="6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2" w:hRule="atLeast"/>
        </w:trPr>
        <w:tc>
          <w:tcPr>
            <w:tcW w:w="735" w:type="dxa"/>
            <w:noWrap w:val="0"/>
            <w:vAlign w:val="center"/>
          </w:tcPr>
          <w:p>
            <w:pPr>
              <w:adjustRightInd w:val="0"/>
              <w:snapToGrid w:val="0"/>
              <w:spacing w:line="600" w:lineRule="exac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推荐</w:t>
            </w:r>
          </w:p>
          <w:p>
            <w:pPr>
              <w:adjustRightInd w:val="0"/>
              <w:snapToGrid w:val="0"/>
              <w:spacing w:line="600" w:lineRule="exac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理由</w:t>
            </w:r>
          </w:p>
          <w:p>
            <w:pPr>
              <w:adjustRightInd w:val="0"/>
              <w:snapToGrid w:val="0"/>
              <w:spacing w:line="60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100</w:t>
            </w:r>
            <w:r>
              <w:rPr>
                <w:rFonts w:hint="eastAsia"/>
                <w:color w:val="000000" w:themeColor="text1"/>
                <w:sz w:val="18"/>
                <w:szCs w:val="18"/>
                <w14:textFill>
                  <w14:solidFill>
                    <w14:schemeClr w14:val="tx1"/>
                  </w14:solidFill>
                </w14:textFill>
              </w:rPr>
              <w:t>字）</w:t>
            </w:r>
          </w:p>
        </w:tc>
        <w:tc>
          <w:tcPr>
            <w:tcW w:w="9195" w:type="dxa"/>
            <w:gridSpan w:val="26"/>
            <w:noWrap w:val="0"/>
            <w:vAlign w:val="center"/>
          </w:tcPr>
          <w:p>
            <w:pPr>
              <w:adjustRightInd w:val="0"/>
              <w:snapToGrid w:val="0"/>
              <w:spacing w:line="600" w:lineRule="exact"/>
              <w:rPr>
                <w:color w:val="000000" w:themeColor="text1"/>
                <w:sz w:val="24"/>
                <w14:textFill>
                  <w14:solidFill>
                    <w14:schemeClr w14:val="tx1"/>
                  </w14:solidFill>
                </w14:textFill>
              </w:rPr>
            </w:pPr>
          </w:p>
          <w:p>
            <w:pPr>
              <w:adjustRightInd w:val="0"/>
              <w:snapToGrid w:val="0"/>
              <w:spacing w:line="600" w:lineRule="exact"/>
              <w:rPr>
                <w:color w:val="000000" w:themeColor="text1"/>
                <w:sz w:val="24"/>
                <w14:textFill>
                  <w14:solidFill>
                    <w14:schemeClr w14:val="tx1"/>
                  </w14:solidFill>
                </w14:textFill>
              </w:rPr>
            </w:pPr>
          </w:p>
          <w:p>
            <w:pPr>
              <w:adjustRightInd w:val="0"/>
              <w:snapToGrid w:val="0"/>
              <w:spacing w:line="600" w:lineRule="exact"/>
              <w:rPr>
                <w:color w:val="000000" w:themeColor="text1"/>
                <w:sz w:val="24"/>
                <w14:textFill>
                  <w14:solidFill>
                    <w14:schemeClr w14:val="tx1"/>
                  </w14:solidFill>
                </w14:textFill>
              </w:rPr>
            </w:pPr>
          </w:p>
          <w:p>
            <w:pPr>
              <w:adjustRightInd w:val="0"/>
              <w:snapToGrid w:val="0"/>
              <w:spacing w:line="600" w:lineRule="exact"/>
              <w:rPr>
                <w:color w:val="000000" w:themeColor="text1"/>
                <w:sz w:val="24"/>
                <w14:textFill>
                  <w14:solidFill>
                    <w14:schemeClr w14:val="tx1"/>
                  </w14:solidFill>
                </w14:textFill>
              </w:rPr>
            </w:pPr>
          </w:p>
          <w:p>
            <w:pPr>
              <w:adjustRightInd w:val="0"/>
              <w:snapToGrid w:val="0"/>
              <w:spacing w:line="600" w:lineRule="exact"/>
              <w:rPr>
                <w:color w:val="000000" w:themeColor="text1"/>
                <w:sz w:val="24"/>
                <w14:textFill>
                  <w14:solidFill>
                    <w14:schemeClr w14:val="tx1"/>
                  </w14:solidFill>
                </w14:textFill>
              </w:rPr>
            </w:pPr>
          </w:p>
          <w:p>
            <w:pPr>
              <w:adjustRightInd w:val="0"/>
              <w:snapToGrid w:val="0"/>
              <w:spacing w:line="6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推荐人（辅导员或班主任）签名：</w:t>
            </w:r>
          </w:p>
          <w:p>
            <w:pPr>
              <w:adjustRightInd w:val="0"/>
              <w:snapToGrid w:val="0"/>
              <w:spacing w:line="600" w:lineRule="exact"/>
              <w:ind w:firstLine="6360" w:firstLineChars="265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1" w:hRule="atLeast"/>
        </w:trPr>
        <w:tc>
          <w:tcPr>
            <w:tcW w:w="735" w:type="dxa"/>
            <w:noWrap w:val="0"/>
            <w:vAlign w:val="center"/>
          </w:tcPr>
          <w:p>
            <w:pPr>
              <w:adjustRightInd w:val="0"/>
              <w:snapToGrid w:val="0"/>
              <w:spacing w:line="600" w:lineRule="exac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院</w:t>
            </w:r>
          </w:p>
          <w:p>
            <w:pPr>
              <w:adjustRightInd w:val="0"/>
              <w:snapToGrid w:val="0"/>
              <w:spacing w:line="600" w:lineRule="exact"/>
              <w:rPr>
                <w:b/>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rFonts w:hint="eastAsia"/>
                <w:b/>
                <w:color w:val="000000" w:themeColor="text1"/>
                <w:sz w:val="24"/>
                <w14:textFill>
                  <w14:solidFill>
                    <w14:schemeClr w14:val="tx1"/>
                  </w14:solidFill>
                </w14:textFill>
              </w:rPr>
              <w:t>系</w:t>
            </w:r>
            <w:r>
              <w:rPr>
                <w:b/>
                <w:color w:val="000000" w:themeColor="text1"/>
                <w:sz w:val="24"/>
                <w14:textFill>
                  <w14:solidFill>
                    <w14:schemeClr w14:val="tx1"/>
                  </w14:solidFill>
                </w14:textFill>
              </w:rPr>
              <w:t>)</w:t>
            </w:r>
          </w:p>
          <w:p>
            <w:pPr>
              <w:adjustRightInd w:val="0"/>
              <w:snapToGrid w:val="0"/>
              <w:spacing w:line="600" w:lineRule="exac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意</w:t>
            </w:r>
          </w:p>
          <w:p>
            <w:pPr>
              <w:adjustRightInd w:val="0"/>
              <w:snapToGrid w:val="0"/>
              <w:spacing w:line="600" w:lineRule="exac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见</w:t>
            </w:r>
          </w:p>
        </w:tc>
        <w:tc>
          <w:tcPr>
            <w:tcW w:w="9195" w:type="dxa"/>
            <w:gridSpan w:val="26"/>
            <w:noWrap w:val="0"/>
            <w:vAlign w:val="center"/>
          </w:tcPr>
          <w:p>
            <w:pPr>
              <w:adjustRightInd w:val="0"/>
              <w:snapToGrid w:val="0"/>
              <w:spacing w:line="600" w:lineRule="exact"/>
              <w:rPr>
                <w:color w:val="000000" w:themeColor="text1"/>
                <w:sz w:val="24"/>
                <w14:textFill>
                  <w14:solidFill>
                    <w14:schemeClr w14:val="tx1"/>
                  </w14:solidFill>
                </w14:textFill>
              </w:rPr>
            </w:pPr>
          </w:p>
          <w:p>
            <w:pPr>
              <w:adjustRightInd w:val="0"/>
              <w:snapToGrid w:val="0"/>
              <w:spacing w:line="600" w:lineRule="exact"/>
              <w:rPr>
                <w:rFonts w:hint="eastAsia"/>
                <w:color w:val="000000" w:themeColor="text1"/>
                <w:sz w:val="24"/>
                <w14:textFill>
                  <w14:solidFill>
                    <w14:schemeClr w14:val="tx1"/>
                  </w14:solidFill>
                </w14:textFill>
              </w:rPr>
            </w:pPr>
          </w:p>
          <w:p>
            <w:pPr>
              <w:adjustRightInd w:val="0"/>
              <w:snapToGrid w:val="0"/>
              <w:spacing w:line="600" w:lineRule="exact"/>
              <w:ind w:firstLine="2400" w:firstLineChars="10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院系主管学生工作领导签名：</w:t>
            </w:r>
          </w:p>
          <w:p>
            <w:pPr>
              <w:adjustRightInd w:val="0"/>
              <w:snapToGrid w:val="0"/>
              <w:spacing w:line="600" w:lineRule="exact"/>
              <w:ind w:firstLine="5040" w:firstLineChars="2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（院系公章）</w:t>
            </w:r>
          </w:p>
          <w:p>
            <w:pPr>
              <w:adjustRightInd w:val="0"/>
              <w:snapToGrid w:val="0"/>
              <w:spacing w:line="600" w:lineRule="exac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6" w:hRule="atLeast"/>
        </w:trPr>
        <w:tc>
          <w:tcPr>
            <w:tcW w:w="735" w:type="dxa"/>
            <w:noWrap w:val="0"/>
            <w:vAlign w:val="center"/>
          </w:tcPr>
          <w:p>
            <w:pPr>
              <w:adjustRightInd w:val="0"/>
              <w:snapToGrid w:val="0"/>
              <w:spacing w:line="600" w:lineRule="exac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学</w:t>
            </w:r>
          </w:p>
          <w:p>
            <w:pPr>
              <w:adjustRightInd w:val="0"/>
              <w:snapToGrid w:val="0"/>
              <w:spacing w:line="600" w:lineRule="exac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校</w:t>
            </w:r>
          </w:p>
          <w:p>
            <w:pPr>
              <w:adjustRightInd w:val="0"/>
              <w:snapToGrid w:val="0"/>
              <w:spacing w:line="600" w:lineRule="exac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意</w:t>
            </w:r>
          </w:p>
          <w:p>
            <w:pPr>
              <w:adjustRightInd w:val="0"/>
              <w:snapToGrid w:val="0"/>
              <w:spacing w:line="600" w:lineRule="exac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见</w:t>
            </w:r>
          </w:p>
        </w:tc>
        <w:tc>
          <w:tcPr>
            <w:tcW w:w="9195" w:type="dxa"/>
            <w:gridSpan w:val="26"/>
            <w:noWrap w:val="0"/>
            <w:vAlign w:val="center"/>
          </w:tcPr>
          <w:p>
            <w:pPr>
              <w:adjustRightInd w:val="0"/>
              <w:snapToGrid w:val="0"/>
              <w:spacing w:line="600" w:lineRule="exact"/>
              <w:rPr>
                <w:color w:val="000000" w:themeColor="text1"/>
                <w:sz w:val="24"/>
                <w14:textFill>
                  <w14:solidFill>
                    <w14:schemeClr w14:val="tx1"/>
                  </w14:solidFill>
                </w14:textFill>
              </w:rPr>
            </w:pPr>
          </w:p>
          <w:p>
            <w:pPr>
              <w:adjustRightInd w:val="0"/>
              <w:snapToGrid w:val="0"/>
              <w:spacing w:line="600" w:lineRule="exact"/>
              <w:rPr>
                <w:color w:val="000000" w:themeColor="text1"/>
                <w:sz w:val="24"/>
                <w14:textFill>
                  <w14:solidFill>
                    <w14:schemeClr w14:val="tx1"/>
                  </w14:solidFill>
                </w14:textFill>
              </w:rPr>
            </w:pPr>
          </w:p>
          <w:p>
            <w:pPr>
              <w:adjustRightInd w:val="0"/>
              <w:snapToGrid w:val="0"/>
              <w:spacing w:line="600" w:lineRule="exact"/>
              <w:ind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经评审，并在校内公示</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个工作日，无异议，现报请批准该同学获得省政府奖学金。</w:t>
            </w:r>
          </w:p>
          <w:p>
            <w:pPr>
              <w:adjustRightInd w:val="0"/>
              <w:snapToGrid w:val="0"/>
              <w:spacing w:line="600" w:lineRule="exact"/>
              <w:ind w:firstLine="480"/>
              <w:rPr>
                <w:color w:val="000000" w:themeColor="text1"/>
                <w:sz w:val="24"/>
                <w:u w:val="single"/>
                <w14:textFill>
                  <w14:solidFill>
                    <w14:schemeClr w14:val="tx1"/>
                  </w14:solidFill>
                </w14:textFill>
              </w:rPr>
            </w:pPr>
          </w:p>
          <w:p>
            <w:pPr>
              <w:adjustRightInd w:val="0"/>
              <w:snapToGrid w:val="0"/>
              <w:spacing w:line="600" w:lineRule="exact"/>
              <w:ind w:firstLine="5760" w:firstLineChars="2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（学校公章）</w:t>
            </w:r>
          </w:p>
          <w:p>
            <w:pPr>
              <w:adjustRightInd w:val="0"/>
              <w:snapToGrid w:val="0"/>
              <w:spacing w:line="600" w:lineRule="exac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 xml:space="preserve">                           年   月   日</w:t>
            </w:r>
          </w:p>
        </w:tc>
      </w:tr>
    </w:tbl>
    <w:p>
      <w:pPr>
        <w:widowControl/>
        <w:adjustRightInd w:val="0"/>
        <w:snapToGrid w:val="0"/>
        <w:spacing w:line="600" w:lineRule="exact"/>
        <w:jc w:val="left"/>
        <w:rPr>
          <w:rFonts w:hint="eastAsia"/>
          <w:color w:val="000000" w:themeColor="text1"/>
          <w:lang w:val="en-US" w:eastAsia="zh-CN"/>
          <w14:textFill>
            <w14:solidFill>
              <w14:schemeClr w14:val="tx1"/>
            </w14:solidFill>
          </w14:textFill>
        </w:rPr>
      </w:pPr>
    </w:p>
    <w:sectPr>
      <w:footerReference r:id="rId3" w:type="default"/>
      <w:pgSz w:w="11906" w:h="16838"/>
      <w:pgMar w:top="1928" w:right="1587" w:bottom="1701" w:left="1587"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Arial" w:hAnsi="Arial" w:eastAsia="宋体" w:cs="Arial"/>
                              <w:b/>
                              <w:bCs/>
                              <w:sz w:val="28"/>
                              <w:szCs w:val="28"/>
                              <w:lang w:eastAsia="zh-CN"/>
                            </w:rPr>
                          </w:pPr>
                          <w:r>
                            <w:rPr>
                              <w:rFonts w:hint="eastAsia" w:ascii="Arial" w:hAnsi="Arial" w:cs="Arial"/>
                              <w:b/>
                              <w:bCs/>
                              <w:sz w:val="28"/>
                              <w:szCs w:val="28"/>
                              <w:lang w:eastAsia="zh-CN"/>
                            </w:rPr>
                            <w:t>－</w:t>
                          </w:r>
                          <w:r>
                            <w:rPr>
                              <w:rFonts w:hint="default" w:ascii="Arial" w:hAnsi="Arial" w:cs="Arial"/>
                              <w:b/>
                              <w:bCs/>
                              <w:sz w:val="28"/>
                              <w:szCs w:val="28"/>
                              <w:lang w:eastAsia="zh-CN"/>
                            </w:rPr>
                            <w:fldChar w:fldCharType="begin"/>
                          </w:r>
                          <w:r>
                            <w:rPr>
                              <w:rFonts w:hint="default" w:ascii="Arial" w:hAnsi="Arial" w:cs="Arial"/>
                              <w:b/>
                              <w:bCs/>
                              <w:sz w:val="28"/>
                              <w:szCs w:val="28"/>
                              <w:lang w:eastAsia="zh-CN"/>
                            </w:rPr>
                            <w:instrText xml:space="preserve"> PAGE  \* MERGEFORMAT </w:instrText>
                          </w:r>
                          <w:r>
                            <w:rPr>
                              <w:rFonts w:hint="default" w:ascii="Arial" w:hAnsi="Arial" w:cs="Arial"/>
                              <w:b/>
                              <w:bCs/>
                              <w:sz w:val="28"/>
                              <w:szCs w:val="28"/>
                              <w:lang w:eastAsia="zh-CN"/>
                            </w:rPr>
                            <w:fldChar w:fldCharType="separate"/>
                          </w:r>
                          <w:r>
                            <w:rPr>
                              <w:rFonts w:hint="default" w:ascii="Arial" w:hAnsi="Arial" w:cs="Arial"/>
                              <w:b/>
                              <w:bCs/>
                              <w:sz w:val="28"/>
                              <w:szCs w:val="28"/>
                              <w:lang w:eastAsia="zh-CN"/>
                            </w:rPr>
                            <w:t>1</w:t>
                          </w:r>
                          <w:r>
                            <w:rPr>
                              <w:rFonts w:hint="default" w:ascii="Arial" w:hAnsi="Arial" w:cs="Arial"/>
                              <w:b/>
                              <w:bCs/>
                              <w:sz w:val="28"/>
                              <w:szCs w:val="28"/>
                              <w:lang w:eastAsia="zh-CN"/>
                            </w:rPr>
                            <w:fldChar w:fldCharType="end"/>
                          </w:r>
                          <w:r>
                            <w:rPr>
                              <w:rFonts w:hint="eastAsia" w:ascii="Arial" w:hAnsi="Arial" w:cs="Arial"/>
                              <w:b/>
                              <w:bCs/>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Arial" w:hAnsi="Arial" w:eastAsia="宋体" w:cs="Arial"/>
                        <w:b/>
                        <w:bCs/>
                        <w:sz w:val="28"/>
                        <w:szCs w:val="28"/>
                        <w:lang w:eastAsia="zh-CN"/>
                      </w:rPr>
                    </w:pPr>
                    <w:r>
                      <w:rPr>
                        <w:rFonts w:hint="eastAsia" w:ascii="Arial" w:hAnsi="Arial" w:cs="Arial"/>
                        <w:b/>
                        <w:bCs/>
                        <w:sz w:val="28"/>
                        <w:szCs w:val="28"/>
                        <w:lang w:eastAsia="zh-CN"/>
                      </w:rPr>
                      <w:t>－</w:t>
                    </w:r>
                    <w:r>
                      <w:rPr>
                        <w:rFonts w:hint="default" w:ascii="Arial" w:hAnsi="Arial" w:cs="Arial"/>
                        <w:b/>
                        <w:bCs/>
                        <w:sz w:val="28"/>
                        <w:szCs w:val="28"/>
                        <w:lang w:eastAsia="zh-CN"/>
                      </w:rPr>
                      <w:fldChar w:fldCharType="begin"/>
                    </w:r>
                    <w:r>
                      <w:rPr>
                        <w:rFonts w:hint="default" w:ascii="Arial" w:hAnsi="Arial" w:cs="Arial"/>
                        <w:b/>
                        <w:bCs/>
                        <w:sz w:val="28"/>
                        <w:szCs w:val="28"/>
                        <w:lang w:eastAsia="zh-CN"/>
                      </w:rPr>
                      <w:instrText xml:space="preserve"> PAGE  \* MERGEFORMAT </w:instrText>
                    </w:r>
                    <w:r>
                      <w:rPr>
                        <w:rFonts w:hint="default" w:ascii="Arial" w:hAnsi="Arial" w:cs="Arial"/>
                        <w:b/>
                        <w:bCs/>
                        <w:sz w:val="28"/>
                        <w:szCs w:val="28"/>
                        <w:lang w:eastAsia="zh-CN"/>
                      </w:rPr>
                      <w:fldChar w:fldCharType="separate"/>
                    </w:r>
                    <w:r>
                      <w:rPr>
                        <w:rFonts w:hint="default" w:ascii="Arial" w:hAnsi="Arial" w:cs="Arial"/>
                        <w:b/>
                        <w:bCs/>
                        <w:sz w:val="28"/>
                        <w:szCs w:val="28"/>
                        <w:lang w:eastAsia="zh-CN"/>
                      </w:rPr>
                      <w:t>1</w:t>
                    </w:r>
                    <w:r>
                      <w:rPr>
                        <w:rFonts w:hint="default" w:ascii="Arial" w:hAnsi="Arial" w:cs="Arial"/>
                        <w:b/>
                        <w:bCs/>
                        <w:sz w:val="28"/>
                        <w:szCs w:val="28"/>
                        <w:lang w:eastAsia="zh-CN"/>
                      </w:rPr>
                      <w:fldChar w:fldCharType="end"/>
                    </w:r>
                    <w:r>
                      <w:rPr>
                        <w:rFonts w:hint="eastAsia" w:ascii="Arial" w:hAnsi="Arial" w:cs="Arial"/>
                        <w:b/>
                        <w:bCs/>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yYjllMDhiYjJmZjRlZDQ3YjkwNzE5YTc5ZGQ1Y2QifQ=="/>
  </w:docVars>
  <w:rsids>
    <w:rsidRoot w:val="00682589"/>
    <w:rsid w:val="000E3C04"/>
    <w:rsid w:val="00432574"/>
    <w:rsid w:val="00477A23"/>
    <w:rsid w:val="00503C9E"/>
    <w:rsid w:val="00682589"/>
    <w:rsid w:val="007C048B"/>
    <w:rsid w:val="00D72BA3"/>
    <w:rsid w:val="00E93729"/>
    <w:rsid w:val="03433F84"/>
    <w:rsid w:val="03D1333D"/>
    <w:rsid w:val="05CC2A23"/>
    <w:rsid w:val="06103E2E"/>
    <w:rsid w:val="06497B36"/>
    <w:rsid w:val="074A25F6"/>
    <w:rsid w:val="093C54E9"/>
    <w:rsid w:val="096D3B47"/>
    <w:rsid w:val="0974512F"/>
    <w:rsid w:val="0EB32A2D"/>
    <w:rsid w:val="0EDC703A"/>
    <w:rsid w:val="0F711E78"/>
    <w:rsid w:val="0F864741"/>
    <w:rsid w:val="116C67E6"/>
    <w:rsid w:val="11847C41"/>
    <w:rsid w:val="11AE2F10"/>
    <w:rsid w:val="13AA7707"/>
    <w:rsid w:val="1524526E"/>
    <w:rsid w:val="179F58B2"/>
    <w:rsid w:val="1A126760"/>
    <w:rsid w:val="1C847089"/>
    <w:rsid w:val="1D636846"/>
    <w:rsid w:val="1D9F5E03"/>
    <w:rsid w:val="1FF73CD4"/>
    <w:rsid w:val="217A4BBD"/>
    <w:rsid w:val="22372AAE"/>
    <w:rsid w:val="22480700"/>
    <w:rsid w:val="23DA7B95"/>
    <w:rsid w:val="23DB14D0"/>
    <w:rsid w:val="241A4D78"/>
    <w:rsid w:val="24516432"/>
    <w:rsid w:val="25B20A41"/>
    <w:rsid w:val="26310B88"/>
    <w:rsid w:val="265717BF"/>
    <w:rsid w:val="26DB60FD"/>
    <w:rsid w:val="274254E2"/>
    <w:rsid w:val="287D1E88"/>
    <w:rsid w:val="2C504E98"/>
    <w:rsid w:val="2D157E8F"/>
    <w:rsid w:val="2E7B3D22"/>
    <w:rsid w:val="31E71DFA"/>
    <w:rsid w:val="32813259"/>
    <w:rsid w:val="32AC6BA0"/>
    <w:rsid w:val="34E72F96"/>
    <w:rsid w:val="372E2279"/>
    <w:rsid w:val="37427AD3"/>
    <w:rsid w:val="380B4369"/>
    <w:rsid w:val="3A9B7C26"/>
    <w:rsid w:val="3B247C1B"/>
    <w:rsid w:val="3C406CD7"/>
    <w:rsid w:val="3C610609"/>
    <w:rsid w:val="3F5E7474"/>
    <w:rsid w:val="3F7942AE"/>
    <w:rsid w:val="404C6525"/>
    <w:rsid w:val="40BE0306"/>
    <w:rsid w:val="415C22E1"/>
    <w:rsid w:val="41792343"/>
    <w:rsid w:val="418A09F4"/>
    <w:rsid w:val="41931657"/>
    <w:rsid w:val="41AD6CB9"/>
    <w:rsid w:val="42051E29"/>
    <w:rsid w:val="425C5EED"/>
    <w:rsid w:val="436F4197"/>
    <w:rsid w:val="44325DD7"/>
    <w:rsid w:val="448B7DCA"/>
    <w:rsid w:val="44A27E03"/>
    <w:rsid w:val="46ED35D8"/>
    <w:rsid w:val="47A01234"/>
    <w:rsid w:val="47A05757"/>
    <w:rsid w:val="49420634"/>
    <w:rsid w:val="49E046AA"/>
    <w:rsid w:val="49E525FE"/>
    <w:rsid w:val="4E0E7559"/>
    <w:rsid w:val="4F423701"/>
    <w:rsid w:val="4FA15035"/>
    <w:rsid w:val="522D3402"/>
    <w:rsid w:val="52E02222"/>
    <w:rsid w:val="549C03CB"/>
    <w:rsid w:val="55855303"/>
    <w:rsid w:val="55D75425"/>
    <w:rsid w:val="56C97471"/>
    <w:rsid w:val="56FF597F"/>
    <w:rsid w:val="593908DE"/>
    <w:rsid w:val="59E711F8"/>
    <w:rsid w:val="5A5A6D5E"/>
    <w:rsid w:val="5A9D30EE"/>
    <w:rsid w:val="5B874E3C"/>
    <w:rsid w:val="5D9558F0"/>
    <w:rsid w:val="5DFC03FF"/>
    <w:rsid w:val="5E8F2D4E"/>
    <w:rsid w:val="61E37639"/>
    <w:rsid w:val="620349E5"/>
    <w:rsid w:val="621719D8"/>
    <w:rsid w:val="645B0A4B"/>
    <w:rsid w:val="66BA2932"/>
    <w:rsid w:val="6953779A"/>
    <w:rsid w:val="695716FD"/>
    <w:rsid w:val="6A227D0E"/>
    <w:rsid w:val="6C5555D7"/>
    <w:rsid w:val="6E35746E"/>
    <w:rsid w:val="6E494CC8"/>
    <w:rsid w:val="6FCF38F2"/>
    <w:rsid w:val="700A0C3C"/>
    <w:rsid w:val="707C02F3"/>
    <w:rsid w:val="71A54197"/>
    <w:rsid w:val="731E2BC7"/>
    <w:rsid w:val="74010DB4"/>
    <w:rsid w:val="74B15375"/>
    <w:rsid w:val="74FC6F38"/>
    <w:rsid w:val="758B51B3"/>
    <w:rsid w:val="762A3062"/>
    <w:rsid w:val="763B324E"/>
    <w:rsid w:val="76A0094D"/>
    <w:rsid w:val="7771703D"/>
    <w:rsid w:val="78CF6711"/>
    <w:rsid w:val="78EB5EB3"/>
    <w:rsid w:val="7C3F595C"/>
    <w:rsid w:val="7CDE5175"/>
    <w:rsid w:val="7DA77C5D"/>
    <w:rsid w:val="7E17091D"/>
    <w:rsid w:val="7F803833"/>
    <w:rsid w:val="7FD5285F"/>
    <w:rsid w:val="7FE16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UserStyle_0"/>
    <w:basedOn w:val="3"/>
    <w:qFormat/>
    <w:uiPriority w:val="0"/>
    <w:pPr>
      <w:ind w:firstLine="420" w:firstLineChars="100"/>
    </w:pPr>
  </w:style>
  <w:style w:type="paragraph" w:customStyle="1" w:styleId="3">
    <w:name w:val="BodyText"/>
    <w:basedOn w:val="1"/>
    <w:qFormat/>
    <w:uiPriority w:val="0"/>
    <w:pPr>
      <w:textAlignment w:val="baseline"/>
    </w:pPr>
    <w:rPr>
      <w:rFonts w:ascii="Calibri" w:hAnsi="Calibri" w:eastAsia="宋体"/>
      <w:sz w:val="28"/>
      <w:szCs w:val="20"/>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bCs/>
    </w:rPr>
  </w:style>
  <w:style w:type="character" w:styleId="10">
    <w:name w:val="page number"/>
    <w:basedOn w:val="8"/>
    <w:qFormat/>
    <w:uiPriority w:val="0"/>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16"/>
    <w:basedOn w:val="8"/>
    <w:qFormat/>
    <w:uiPriority w:val="0"/>
  </w:style>
  <w:style w:type="paragraph" w:customStyle="1" w:styleId="14">
    <w:name w:val="Body text|1"/>
    <w:basedOn w:val="1"/>
    <w:qFormat/>
    <w:uiPriority w:val="0"/>
    <w:pPr>
      <w:widowControl w:val="0"/>
      <w:shd w:val="clear" w:color="auto" w:fill="auto"/>
      <w:spacing w:line="396" w:lineRule="auto"/>
      <w:ind w:firstLine="400"/>
    </w:pPr>
    <w:rPr>
      <w:rFonts w:ascii="MingLiU" w:hAnsi="MingLiU" w:eastAsia="MingLiU" w:cs="MingLiU"/>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11163</Words>
  <Characters>11416</Characters>
  <Lines>17</Lines>
  <Paragraphs>15</Paragraphs>
  <TotalTime>1</TotalTime>
  <ScaleCrop>false</ScaleCrop>
  <LinksUpToDate>false</LinksUpToDate>
  <CharactersWithSpaces>13270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2020-10-22T08:34:00Z</dcterms:created>
  <dc:creator>li jingling</dc:creator>
  <cp:lastModifiedBy>人定胜天</cp:lastModifiedBy>
  <cp:lastPrinted>2023-05-04T01:48:00Z</cp:lastPrinted>
  <dcterms:modified xsi:type="dcterms:W3CDTF">2023-05-05T10:11:40Z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A2FCF2A60E2C4946AF7B78934495216A_13</vt:lpwstr>
  </property>
  <property fmtid="{D5CDD505-2E9C-101B-9397-08002B2CF9AE}" pid="4" name="commondata">
    <vt:lpwstr>eyJoZGlkIjoiNzZjYjNhZjAxNWViYjE5YTc4NTJhZjUwNTFjNzI3ZWQifQ==</vt:lpwstr>
  </property>
</Properties>
</file>